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7D552ABA" w:rsidR="00933719" w:rsidRPr="008A7C79" w:rsidRDefault="00933719" w:rsidP="00D20278">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ED1823">
      <w:pPr>
        <w:pStyle w:val="NoSpacing"/>
        <w:jc w:val="center"/>
        <w:rPr>
          <w:b/>
          <w:bCs/>
          <w:sz w:val="28"/>
          <w:szCs w:val="28"/>
        </w:rPr>
      </w:pPr>
      <w:r w:rsidRPr="008A7C79">
        <w:rPr>
          <w:b/>
          <w:bCs/>
          <w:sz w:val="28"/>
          <w:szCs w:val="28"/>
        </w:rPr>
        <w:t>22950 BROADWAY, SONOMA, CA  95476</w:t>
      </w:r>
    </w:p>
    <w:p w14:paraId="176C8A74" w14:textId="77777777" w:rsidR="00933719" w:rsidRDefault="00933719" w:rsidP="00ED1823">
      <w:pPr>
        <w:pStyle w:val="NoSpacing"/>
        <w:jc w:val="center"/>
        <w:rPr>
          <w:sz w:val="28"/>
          <w:szCs w:val="28"/>
        </w:rPr>
      </w:pPr>
    </w:p>
    <w:p w14:paraId="3A084EFF" w14:textId="7777777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Board of Directors</w:t>
      </w:r>
    </w:p>
    <w:p w14:paraId="720AEBD0" w14:textId="6573B107" w:rsidR="00933719" w:rsidRDefault="00933719" w:rsidP="009753FC">
      <w:pPr>
        <w:pStyle w:val="NoSpacing"/>
        <w:jc w:val="center"/>
        <w:rPr>
          <w:rFonts w:ascii="Helvetica" w:hAnsi="Helvetica"/>
          <w:sz w:val="24"/>
          <w:szCs w:val="24"/>
        </w:rPr>
      </w:pPr>
      <w:r w:rsidRPr="00ED1823">
        <w:rPr>
          <w:rFonts w:ascii="Helvetica" w:hAnsi="Helvetica"/>
          <w:sz w:val="24"/>
          <w:szCs w:val="24"/>
        </w:rPr>
        <w:t xml:space="preserve">Mike Mulas, </w:t>
      </w:r>
      <w:r w:rsidR="00044620" w:rsidRPr="00ED1823">
        <w:rPr>
          <w:rFonts w:ascii="Helvetica" w:hAnsi="Helvetica"/>
          <w:sz w:val="24"/>
          <w:szCs w:val="24"/>
        </w:rPr>
        <w:t>President,</w:t>
      </w:r>
      <w:r w:rsidRPr="00ED1823">
        <w:rPr>
          <w:rFonts w:ascii="Helvetica" w:hAnsi="Helvetica"/>
          <w:sz w:val="24"/>
          <w:szCs w:val="24"/>
        </w:rPr>
        <w:t xml:space="preserve"> and Chair (Sonoma Valley); Craig Jacobsen, Vice-President (Petaluma Valley); Carolyn Wasem, Secretary (Petaluma Valley); Matthew Stornetta, Treasurer (Sonoma Valley); and Mike Sangiacomo (Sonoma Valley)</w:t>
      </w:r>
      <w:r w:rsidR="00DF7EB6" w:rsidRPr="00ED1823">
        <w:rPr>
          <w:rFonts w:ascii="Helvetica" w:hAnsi="Helvetica"/>
          <w:sz w:val="24"/>
          <w:szCs w:val="24"/>
        </w:rPr>
        <w:t xml:space="preserve">. </w:t>
      </w:r>
    </w:p>
    <w:p w14:paraId="225B3EB3" w14:textId="77777777" w:rsidR="009753FC" w:rsidRPr="00ED1823" w:rsidRDefault="009753FC" w:rsidP="009753FC">
      <w:pPr>
        <w:pStyle w:val="NoSpacing"/>
        <w:jc w:val="center"/>
        <w:rPr>
          <w:rFonts w:ascii="Helvetica" w:hAnsi="Helvetica"/>
          <w:sz w:val="24"/>
          <w:szCs w:val="24"/>
        </w:rPr>
      </w:pPr>
    </w:p>
    <w:p w14:paraId="28058107" w14:textId="71E86E0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PVGSA Advisor:   Eugene C</w:t>
      </w:r>
      <w:r w:rsidR="00900B7E" w:rsidRPr="00ED1823">
        <w:rPr>
          <w:rFonts w:ascii="Helvetica" w:hAnsi="Helvetica"/>
          <w:sz w:val="24"/>
          <w:szCs w:val="24"/>
        </w:rPr>
        <w:t>a</w:t>
      </w:r>
      <w:r w:rsidRPr="00ED1823">
        <w:rPr>
          <w:rFonts w:ascii="Helvetica" w:hAnsi="Helvetica"/>
          <w:sz w:val="24"/>
          <w:szCs w:val="24"/>
        </w:rPr>
        <w:t xml:space="preserve">mozzi         </w:t>
      </w:r>
      <w:r w:rsidR="009753FC">
        <w:rPr>
          <w:rFonts w:ascii="Helvetica" w:hAnsi="Helvetica"/>
          <w:sz w:val="24"/>
          <w:szCs w:val="24"/>
        </w:rPr>
        <w:t xml:space="preserve">SVGSA </w:t>
      </w:r>
      <w:r w:rsidRPr="00ED1823">
        <w:rPr>
          <w:rFonts w:ascii="Helvetica" w:hAnsi="Helvetica"/>
          <w:sz w:val="24"/>
          <w:szCs w:val="24"/>
        </w:rPr>
        <w:t>Advisor:  Jim Bundschu</w:t>
      </w:r>
    </w:p>
    <w:p w14:paraId="7633A3C2" w14:textId="71E3396F"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SGMA Compliance Advisor:  Mike Martini</w:t>
      </w:r>
    </w:p>
    <w:p w14:paraId="351F5A86" w14:textId="5AE342D1" w:rsidR="00B81F61" w:rsidRPr="00ED1823" w:rsidRDefault="00B81F61" w:rsidP="00ED1823">
      <w:pPr>
        <w:pStyle w:val="NoSpacing"/>
        <w:jc w:val="center"/>
        <w:rPr>
          <w:rFonts w:ascii="Helvetica" w:hAnsi="Helvetica"/>
          <w:sz w:val="24"/>
          <w:szCs w:val="24"/>
        </w:rPr>
      </w:pPr>
      <w:r w:rsidRPr="00ED1823">
        <w:rPr>
          <w:rFonts w:ascii="Helvetica" w:hAnsi="Helvetica"/>
          <w:sz w:val="24"/>
          <w:szCs w:val="24"/>
        </w:rPr>
        <w:t>Technical Advisor:   GinaLisa Tamayo</w:t>
      </w:r>
    </w:p>
    <w:p w14:paraId="361E4EDA" w14:textId="5A98492B" w:rsidR="00933719" w:rsidRPr="00ED1823" w:rsidRDefault="00933719" w:rsidP="00ED1823">
      <w:pPr>
        <w:pStyle w:val="NoSpacing"/>
        <w:tabs>
          <w:tab w:val="left" w:pos="4289"/>
          <w:tab w:val="center" w:pos="6964"/>
        </w:tabs>
        <w:jc w:val="center"/>
        <w:rPr>
          <w:rFonts w:ascii="Helvetica" w:hAnsi="Helvetica"/>
          <w:sz w:val="24"/>
          <w:szCs w:val="24"/>
        </w:rPr>
      </w:pPr>
      <w:r w:rsidRPr="00ED1823">
        <w:rPr>
          <w:rFonts w:ascii="Helvetica" w:hAnsi="Helvetica"/>
          <w:sz w:val="24"/>
          <w:szCs w:val="24"/>
        </w:rPr>
        <w:t>Legal Counsel:  Richard Idell</w:t>
      </w:r>
    </w:p>
    <w:p w14:paraId="3F611FAD" w14:textId="45CF9AA5" w:rsidR="005506FD" w:rsidRPr="00ED1823" w:rsidRDefault="005506FD" w:rsidP="00ED1823">
      <w:pPr>
        <w:pStyle w:val="NoSpacing"/>
        <w:jc w:val="both"/>
        <w:rPr>
          <w:rFonts w:ascii="Helvetica" w:hAnsi="Helvetica"/>
          <w:sz w:val="24"/>
          <w:szCs w:val="24"/>
        </w:rPr>
      </w:pPr>
    </w:p>
    <w:p w14:paraId="07BF4B09" w14:textId="554DED8A"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Date: </w:t>
      </w:r>
      <w:r w:rsidR="00112A87">
        <w:rPr>
          <w:rFonts w:ascii="Helvetica" w:hAnsi="Helvetica" w:cstheme="minorHAnsi"/>
          <w:sz w:val="24"/>
          <w:szCs w:val="24"/>
        </w:rPr>
        <w:t xml:space="preserve">October </w:t>
      </w:r>
      <w:r w:rsidR="00172024">
        <w:rPr>
          <w:rFonts w:ascii="Helvetica" w:hAnsi="Helvetica" w:cstheme="minorHAnsi"/>
          <w:sz w:val="24"/>
          <w:szCs w:val="24"/>
        </w:rPr>
        <w:t>8</w:t>
      </w:r>
      <w:r w:rsidR="00C31BC1" w:rsidRPr="00ED1823">
        <w:rPr>
          <w:rFonts w:ascii="Helvetica" w:hAnsi="Helvetica" w:cstheme="minorHAnsi"/>
          <w:sz w:val="24"/>
          <w:szCs w:val="24"/>
        </w:rPr>
        <w:t>, 202</w:t>
      </w:r>
      <w:r w:rsidR="00D0725B">
        <w:rPr>
          <w:rFonts w:ascii="Helvetica" w:hAnsi="Helvetica" w:cstheme="minorHAnsi"/>
          <w:sz w:val="24"/>
          <w:szCs w:val="24"/>
        </w:rPr>
        <w:t>4</w:t>
      </w:r>
    </w:p>
    <w:p w14:paraId="4C37920E" w14:textId="280BB214"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 xml:space="preserve">Time:  </w:t>
      </w:r>
      <w:r w:rsidR="00063320" w:rsidRPr="00ED1823">
        <w:rPr>
          <w:rFonts w:ascii="Helvetica" w:hAnsi="Helvetica" w:cstheme="minorHAnsi"/>
          <w:sz w:val="24"/>
          <w:szCs w:val="24"/>
        </w:rPr>
        <w:t>4:</w:t>
      </w:r>
      <w:r w:rsidR="003F7EF7" w:rsidRPr="00ED1823">
        <w:rPr>
          <w:rFonts w:ascii="Helvetica" w:hAnsi="Helvetica" w:cstheme="minorHAnsi"/>
          <w:sz w:val="24"/>
          <w:szCs w:val="24"/>
        </w:rPr>
        <w:t>0</w:t>
      </w:r>
      <w:r w:rsidR="006D1C04" w:rsidRPr="00ED1823">
        <w:rPr>
          <w:rFonts w:ascii="Helvetica" w:hAnsi="Helvetica" w:cstheme="minorHAnsi"/>
          <w:sz w:val="24"/>
          <w:szCs w:val="24"/>
        </w:rPr>
        <w:t>0</w:t>
      </w:r>
      <w:r w:rsidR="00C31BC1" w:rsidRPr="00ED1823">
        <w:rPr>
          <w:rFonts w:ascii="Helvetica" w:hAnsi="Helvetica" w:cstheme="minorHAnsi"/>
          <w:sz w:val="24"/>
          <w:szCs w:val="24"/>
        </w:rPr>
        <w:t xml:space="preserve"> pm</w:t>
      </w:r>
      <w:r w:rsidR="00741F94">
        <w:rPr>
          <w:rFonts w:ascii="Helvetica" w:hAnsi="Helvetica" w:cstheme="minorHAnsi"/>
          <w:sz w:val="24"/>
          <w:szCs w:val="24"/>
        </w:rPr>
        <w:t xml:space="preserve">      </w:t>
      </w:r>
      <w:r w:rsidRPr="00ED1823">
        <w:rPr>
          <w:rFonts w:ascii="Helvetica" w:hAnsi="Helvetica" w:cstheme="minorHAnsi"/>
          <w:sz w:val="24"/>
          <w:szCs w:val="24"/>
        </w:rPr>
        <w:t>Location:   22950 Broadway, Schell-Vista Station #</w:t>
      </w:r>
      <w:r w:rsidR="00B50949" w:rsidRPr="00ED1823">
        <w:rPr>
          <w:rFonts w:ascii="Helvetica" w:hAnsi="Helvetica" w:cstheme="minorHAnsi"/>
          <w:sz w:val="24"/>
          <w:szCs w:val="24"/>
        </w:rPr>
        <w:t>1 Sonoma</w:t>
      </w:r>
      <w:r w:rsidR="00F37E4E" w:rsidRPr="00ED1823">
        <w:rPr>
          <w:rFonts w:ascii="Helvetica" w:hAnsi="Helvetica" w:cstheme="minorHAnsi"/>
          <w:sz w:val="24"/>
          <w:szCs w:val="24"/>
        </w:rPr>
        <w:t>, Ca</w:t>
      </w:r>
    </w:p>
    <w:p w14:paraId="16B9E463" w14:textId="77777777" w:rsidR="005506FD" w:rsidRPr="00ED1823" w:rsidRDefault="005506FD" w:rsidP="00ED1823">
      <w:pPr>
        <w:pStyle w:val="NoSpacing"/>
        <w:jc w:val="both"/>
        <w:rPr>
          <w:rFonts w:ascii="Helvetica" w:hAnsi="Helvetica" w:cstheme="minorHAnsi"/>
          <w:sz w:val="24"/>
          <w:szCs w:val="24"/>
        </w:rPr>
      </w:pPr>
    </w:p>
    <w:p w14:paraId="1DF2CBD9" w14:textId="448D2696" w:rsidR="005C1B15" w:rsidRPr="00ED1823" w:rsidRDefault="005506FD" w:rsidP="00ED1823">
      <w:pPr>
        <w:pStyle w:val="ListParagraph"/>
        <w:numPr>
          <w:ilvl w:val="0"/>
          <w:numId w:val="1"/>
        </w:numPr>
        <w:jc w:val="both"/>
        <w:rPr>
          <w:rFonts w:ascii="Helvetica" w:hAnsi="Helvetica" w:cstheme="minorHAnsi"/>
          <w:b/>
          <w:bCs/>
          <w:sz w:val="24"/>
          <w:szCs w:val="24"/>
        </w:rPr>
      </w:pPr>
      <w:r w:rsidRPr="00ED1823">
        <w:rPr>
          <w:rFonts w:ascii="Helvetica" w:hAnsi="Helvetica" w:cstheme="minorHAnsi"/>
          <w:b/>
          <w:bCs/>
          <w:sz w:val="24"/>
          <w:szCs w:val="24"/>
        </w:rPr>
        <w:t>CALL TO ORDER/ROLL CALL</w:t>
      </w:r>
    </w:p>
    <w:p w14:paraId="7E10F928" w14:textId="099865F5" w:rsidR="003B1E5B" w:rsidRDefault="00B068F4" w:rsidP="001C5A35">
      <w:pPr>
        <w:jc w:val="both"/>
        <w:rPr>
          <w:rFonts w:ascii="Helvetica" w:eastAsia="Times New Roman" w:hAnsi="Helvetica" w:cstheme="minorHAnsi"/>
          <w:sz w:val="24"/>
          <w:szCs w:val="24"/>
        </w:rPr>
      </w:pPr>
      <w:r>
        <w:rPr>
          <w:rFonts w:ascii="Helvetica" w:hAnsi="Helvetica" w:cstheme="minorHAnsi"/>
          <w:sz w:val="24"/>
          <w:szCs w:val="24"/>
        </w:rPr>
        <w:t>Chair</w:t>
      </w:r>
      <w:r w:rsidR="00D91043">
        <w:rPr>
          <w:rFonts w:ascii="Helvetica" w:hAnsi="Helvetica" w:cstheme="minorHAnsi"/>
          <w:sz w:val="24"/>
          <w:szCs w:val="24"/>
        </w:rPr>
        <w:t xml:space="preserve"> Mike Mulas</w:t>
      </w:r>
      <w:r>
        <w:rPr>
          <w:rFonts w:ascii="Helvetica" w:hAnsi="Helvetica" w:cstheme="minorHAnsi"/>
          <w:sz w:val="24"/>
          <w:szCs w:val="24"/>
        </w:rPr>
        <w:t xml:space="preserve"> </w:t>
      </w:r>
      <w:r w:rsidR="00D0705A" w:rsidRPr="00ED1823">
        <w:rPr>
          <w:rFonts w:ascii="Helvetica" w:hAnsi="Helvetica" w:cstheme="minorHAnsi"/>
          <w:sz w:val="24"/>
          <w:szCs w:val="24"/>
        </w:rPr>
        <w:t>called the meeting to order</w:t>
      </w:r>
      <w:r w:rsidR="00063320" w:rsidRPr="00ED1823">
        <w:rPr>
          <w:rFonts w:ascii="Helvetica" w:hAnsi="Helvetica" w:cstheme="minorHAnsi"/>
          <w:sz w:val="24"/>
          <w:szCs w:val="24"/>
        </w:rPr>
        <w:t xml:space="preserve"> at</w:t>
      </w:r>
      <w:r w:rsidR="00CF1357" w:rsidRPr="00ED1823">
        <w:rPr>
          <w:rFonts w:ascii="Helvetica" w:hAnsi="Helvetica" w:cstheme="minorHAnsi"/>
          <w:sz w:val="24"/>
          <w:szCs w:val="24"/>
        </w:rPr>
        <w:t xml:space="preserve"> </w:t>
      </w:r>
      <w:r w:rsidR="00D0725B">
        <w:rPr>
          <w:rFonts w:ascii="Helvetica" w:hAnsi="Helvetica" w:cstheme="minorHAnsi"/>
          <w:sz w:val="24"/>
          <w:szCs w:val="24"/>
        </w:rPr>
        <w:t xml:space="preserve"> </w:t>
      </w:r>
      <w:r w:rsidR="000B7CD1">
        <w:rPr>
          <w:rFonts w:ascii="Helvetica" w:hAnsi="Helvetica" w:cstheme="minorHAnsi"/>
          <w:sz w:val="24"/>
          <w:szCs w:val="24"/>
        </w:rPr>
        <w:t>4:</w:t>
      </w:r>
      <w:r w:rsidR="006A6812">
        <w:rPr>
          <w:rFonts w:ascii="Helvetica" w:hAnsi="Helvetica" w:cstheme="minorHAnsi"/>
          <w:sz w:val="24"/>
          <w:szCs w:val="24"/>
        </w:rPr>
        <w:t>06</w:t>
      </w:r>
      <w:r w:rsidR="000B7CD1">
        <w:rPr>
          <w:rFonts w:ascii="Helvetica" w:hAnsi="Helvetica" w:cstheme="minorHAnsi"/>
          <w:sz w:val="24"/>
          <w:szCs w:val="24"/>
        </w:rPr>
        <w:t xml:space="preserve"> </w:t>
      </w:r>
      <w:r w:rsidR="003F7EF7" w:rsidRPr="00ED1823">
        <w:rPr>
          <w:rFonts w:ascii="Helvetica" w:hAnsi="Helvetica" w:cstheme="minorHAnsi"/>
          <w:sz w:val="24"/>
          <w:szCs w:val="24"/>
        </w:rPr>
        <w:t>pm</w:t>
      </w:r>
      <w:r w:rsidR="005C1B15" w:rsidRPr="00ED1823">
        <w:rPr>
          <w:rFonts w:ascii="Helvetica" w:hAnsi="Helvetica" w:cstheme="minorHAnsi"/>
          <w:sz w:val="24"/>
          <w:szCs w:val="24"/>
        </w:rPr>
        <w:t>.</w:t>
      </w:r>
      <w:r w:rsidR="00F740B5" w:rsidRPr="00ED1823">
        <w:rPr>
          <w:rFonts w:ascii="Helvetica" w:hAnsi="Helvetica" w:cstheme="minorHAnsi"/>
          <w:i/>
          <w:iCs/>
          <w:sz w:val="24"/>
          <w:szCs w:val="24"/>
        </w:rPr>
        <w:t xml:space="preserve"> </w:t>
      </w:r>
      <w:r w:rsidR="00C31BC1" w:rsidRPr="00ED1823">
        <w:rPr>
          <w:rFonts w:ascii="Helvetica" w:eastAsia="Times New Roman" w:hAnsi="Helvetica" w:cstheme="minorHAnsi"/>
          <w:sz w:val="24"/>
          <w:szCs w:val="24"/>
        </w:rPr>
        <w:t>Director</w:t>
      </w:r>
      <w:r w:rsidR="00FB61DE" w:rsidRPr="00ED1823">
        <w:rPr>
          <w:rFonts w:ascii="Helvetica" w:eastAsia="Times New Roman" w:hAnsi="Helvetica" w:cstheme="minorHAnsi"/>
          <w:sz w:val="24"/>
          <w:szCs w:val="24"/>
        </w:rPr>
        <w:t>s</w:t>
      </w:r>
      <w:r w:rsidR="00A65F0D">
        <w:rPr>
          <w:rFonts w:ascii="Helvetica" w:eastAsia="Times New Roman" w:hAnsi="Helvetica" w:cstheme="minorHAnsi"/>
          <w:sz w:val="24"/>
          <w:szCs w:val="24"/>
        </w:rPr>
        <w:t xml:space="preserve"> </w:t>
      </w:r>
      <w:r w:rsidR="00172024">
        <w:rPr>
          <w:rFonts w:ascii="Helvetica" w:eastAsia="Times New Roman" w:hAnsi="Helvetica" w:cstheme="minorHAnsi"/>
          <w:sz w:val="24"/>
          <w:szCs w:val="24"/>
        </w:rPr>
        <w:t>Mike San</w:t>
      </w:r>
      <w:r w:rsidR="001C5A35">
        <w:rPr>
          <w:rFonts w:ascii="Helvetica" w:eastAsia="Times New Roman" w:hAnsi="Helvetica" w:cstheme="minorHAnsi"/>
          <w:sz w:val="24"/>
          <w:szCs w:val="24"/>
        </w:rPr>
        <w:t>giacomo</w:t>
      </w:r>
      <w:r w:rsidR="00172024">
        <w:rPr>
          <w:rFonts w:ascii="Helvetica" w:eastAsia="Times New Roman" w:hAnsi="Helvetica" w:cstheme="minorHAnsi"/>
          <w:sz w:val="24"/>
          <w:szCs w:val="24"/>
        </w:rPr>
        <w:t xml:space="preserve"> and</w:t>
      </w:r>
      <w:r w:rsidR="00B23385">
        <w:rPr>
          <w:rFonts w:ascii="Helvetica" w:eastAsia="Times New Roman" w:hAnsi="Helvetica" w:cstheme="minorHAnsi"/>
          <w:sz w:val="24"/>
          <w:szCs w:val="24"/>
        </w:rPr>
        <w:t xml:space="preserve"> Carolyn Wasem</w:t>
      </w:r>
      <w:r w:rsidR="00C45E6C">
        <w:rPr>
          <w:rFonts w:ascii="Helvetica" w:eastAsia="Times New Roman" w:hAnsi="Helvetica" w:cstheme="minorHAnsi"/>
          <w:sz w:val="24"/>
          <w:szCs w:val="24"/>
        </w:rPr>
        <w:t xml:space="preserve"> (via zoom)</w:t>
      </w:r>
      <w:r w:rsidR="001C5A35">
        <w:rPr>
          <w:rFonts w:ascii="Helvetica" w:eastAsia="Times New Roman" w:hAnsi="Helvetica" w:cstheme="minorHAnsi"/>
          <w:sz w:val="24"/>
          <w:szCs w:val="24"/>
        </w:rPr>
        <w:t xml:space="preserve"> </w:t>
      </w:r>
      <w:r w:rsidR="007927DC" w:rsidRPr="00ED1823">
        <w:rPr>
          <w:rFonts w:ascii="Helvetica" w:eastAsia="Times New Roman" w:hAnsi="Helvetica" w:cstheme="minorHAnsi"/>
          <w:sz w:val="24"/>
          <w:szCs w:val="24"/>
        </w:rPr>
        <w:t xml:space="preserve">were </w:t>
      </w:r>
      <w:r w:rsidR="001C5A35">
        <w:rPr>
          <w:rFonts w:ascii="Helvetica" w:eastAsia="Times New Roman" w:hAnsi="Helvetica" w:cstheme="minorHAnsi"/>
          <w:sz w:val="24"/>
          <w:szCs w:val="24"/>
        </w:rPr>
        <w:t>present</w:t>
      </w:r>
      <w:r w:rsidR="007927DC" w:rsidRPr="00ED1823">
        <w:rPr>
          <w:rFonts w:ascii="Helvetica" w:eastAsia="Times New Roman" w:hAnsi="Helvetica" w:cstheme="minorHAnsi"/>
          <w:sz w:val="24"/>
          <w:szCs w:val="24"/>
        </w:rPr>
        <w:t>.</w:t>
      </w:r>
      <w:r w:rsidR="00C45E6C">
        <w:rPr>
          <w:rFonts w:ascii="Helvetica" w:eastAsia="Times New Roman" w:hAnsi="Helvetica" w:cstheme="minorHAnsi"/>
          <w:sz w:val="24"/>
          <w:szCs w:val="24"/>
        </w:rPr>
        <w:t xml:space="preserve"> Legal </w:t>
      </w:r>
      <w:r w:rsidR="0054461D">
        <w:rPr>
          <w:rFonts w:ascii="Helvetica" w:eastAsia="Times New Roman" w:hAnsi="Helvetica" w:cstheme="minorHAnsi"/>
          <w:sz w:val="24"/>
          <w:szCs w:val="24"/>
        </w:rPr>
        <w:t xml:space="preserve">Counsel </w:t>
      </w:r>
      <w:r w:rsidR="00093663">
        <w:rPr>
          <w:rFonts w:ascii="Helvetica" w:eastAsia="Times New Roman" w:hAnsi="Helvetica" w:cstheme="minorHAnsi"/>
          <w:sz w:val="24"/>
          <w:szCs w:val="24"/>
        </w:rPr>
        <w:t xml:space="preserve">Richard </w:t>
      </w:r>
      <w:r w:rsidR="0054461D">
        <w:rPr>
          <w:rFonts w:ascii="Helvetica" w:eastAsia="Times New Roman" w:hAnsi="Helvetica" w:cstheme="minorHAnsi"/>
          <w:sz w:val="24"/>
          <w:szCs w:val="24"/>
        </w:rPr>
        <w:t>Idell</w:t>
      </w:r>
      <w:r w:rsidR="00093663">
        <w:rPr>
          <w:rFonts w:ascii="Helvetica" w:eastAsia="Times New Roman" w:hAnsi="Helvetica" w:cstheme="minorHAnsi"/>
          <w:sz w:val="24"/>
          <w:szCs w:val="24"/>
        </w:rPr>
        <w:t xml:space="preserve">, </w:t>
      </w:r>
      <w:r w:rsidR="00AA1CC6">
        <w:rPr>
          <w:rFonts w:ascii="Helvetica" w:eastAsia="Times New Roman" w:hAnsi="Helvetica" w:cstheme="minorHAnsi"/>
          <w:sz w:val="24"/>
          <w:szCs w:val="24"/>
        </w:rPr>
        <w:t>Advisor Jim Bunds</w:t>
      </w:r>
      <w:r w:rsidR="006A6812">
        <w:rPr>
          <w:rFonts w:ascii="Helvetica" w:eastAsia="Times New Roman" w:hAnsi="Helvetica" w:cstheme="minorHAnsi"/>
          <w:sz w:val="24"/>
          <w:szCs w:val="24"/>
        </w:rPr>
        <w:t>c</w:t>
      </w:r>
      <w:r w:rsidR="00AA1CC6">
        <w:rPr>
          <w:rFonts w:ascii="Helvetica" w:eastAsia="Times New Roman" w:hAnsi="Helvetica" w:cstheme="minorHAnsi"/>
          <w:sz w:val="24"/>
          <w:szCs w:val="24"/>
        </w:rPr>
        <w:t xml:space="preserve">hu </w:t>
      </w:r>
      <w:r w:rsidR="00093663">
        <w:rPr>
          <w:rFonts w:ascii="Helvetica" w:eastAsia="Times New Roman" w:hAnsi="Helvetica" w:cstheme="minorHAnsi"/>
          <w:sz w:val="24"/>
          <w:szCs w:val="24"/>
        </w:rPr>
        <w:t>and Advisor GinaLi</w:t>
      </w:r>
      <w:r w:rsidR="00D91043">
        <w:rPr>
          <w:rFonts w:ascii="Helvetica" w:eastAsia="Times New Roman" w:hAnsi="Helvetica" w:cstheme="minorHAnsi"/>
          <w:sz w:val="24"/>
          <w:szCs w:val="24"/>
        </w:rPr>
        <w:t>sa</w:t>
      </w:r>
      <w:r w:rsidR="00093663">
        <w:rPr>
          <w:rFonts w:ascii="Helvetica" w:eastAsia="Times New Roman" w:hAnsi="Helvetica" w:cstheme="minorHAnsi"/>
          <w:sz w:val="24"/>
          <w:szCs w:val="24"/>
        </w:rPr>
        <w:t xml:space="preserve"> Tamayo (via zoom) were present.</w:t>
      </w:r>
    </w:p>
    <w:p w14:paraId="18748883" w14:textId="2886A2AE" w:rsidR="001C5A35" w:rsidRPr="0016355E" w:rsidRDefault="0016355E" w:rsidP="0016355E">
      <w:pPr>
        <w:pStyle w:val="ListParagraph"/>
        <w:numPr>
          <w:ilvl w:val="0"/>
          <w:numId w:val="1"/>
        </w:numPr>
        <w:jc w:val="both"/>
        <w:rPr>
          <w:rFonts w:ascii="Helvetica" w:eastAsia="Times New Roman" w:hAnsi="Helvetica" w:cstheme="minorHAnsi"/>
          <w:b/>
          <w:bCs/>
          <w:sz w:val="24"/>
          <w:szCs w:val="24"/>
        </w:rPr>
      </w:pPr>
      <w:r w:rsidRPr="0016355E">
        <w:rPr>
          <w:rFonts w:ascii="Helvetica" w:eastAsia="Times New Roman" w:hAnsi="Helvetica" w:cstheme="minorHAnsi"/>
          <w:b/>
          <w:bCs/>
          <w:sz w:val="24"/>
          <w:szCs w:val="24"/>
        </w:rPr>
        <w:t>CLOSED SESSION</w:t>
      </w:r>
    </w:p>
    <w:p w14:paraId="15CAE123" w14:textId="0D94668B" w:rsidR="0016355E" w:rsidRPr="0016355E" w:rsidRDefault="0095779F" w:rsidP="0016355E">
      <w:pPr>
        <w:rPr>
          <w:rFonts w:ascii="Helvetica" w:eastAsia="Times New Roman" w:hAnsi="Helvetica" w:cstheme="minorHAnsi"/>
          <w:sz w:val="24"/>
          <w:szCs w:val="24"/>
        </w:rPr>
      </w:pPr>
      <w:r>
        <w:rPr>
          <w:rFonts w:ascii="Helvetica" w:eastAsia="Times New Roman" w:hAnsi="Helvetica" w:cstheme="minorHAnsi"/>
          <w:sz w:val="24"/>
          <w:szCs w:val="24"/>
        </w:rPr>
        <w:t xml:space="preserve">The Closed Session was moved to the end of the meeting. </w:t>
      </w:r>
    </w:p>
    <w:p w14:paraId="0E21C63B" w14:textId="40BE7D68" w:rsidR="0016355E" w:rsidRDefault="0016355E" w:rsidP="0016355E">
      <w:pPr>
        <w:pStyle w:val="ListParagraph"/>
        <w:numPr>
          <w:ilvl w:val="0"/>
          <w:numId w:val="1"/>
        </w:numPr>
        <w:rPr>
          <w:rFonts w:ascii="Helvetica" w:eastAsia="Times New Roman" w:hAnsi="Helvetica" w:cstheme="minorHAnsi"/>
          <w:b/>
          <w:bCs/>
          <w:sz w:val="24"/>
          <w:szCs w:val="24"/>
        </w:rPr>
      </w:pPr>
      <w:r>
        <w:rPr>
          <w:rFonts w:ascii="Helvetica" w:eastAsia="Times New Roman" w:hAnsi="Helvetica" w:cstheme="minorHAnsi"/>
          <w:b/>
          <w:bCs/>
          <w:sz w:val="24"/>
          <w:szCs w:val="24"/>
        </w:rPr>
        <w:t>PUBLIC COMMMENT PERIOD</w:t>
      </w:r>
    </w:p>
    <w:p w14:paraId="66DDCC8E" w14:textId="18CB0097" w:rsidR="0016355E" w:rsidRPr="0016355E" w:rsidRDefault="0016355E" w:rsidP="0016355E">
      <w:pPr>
        <w:rPr>
          <w:rFonts w:ascii="Helvetica" w:eastAsia="Times New Roman" w:hAnsi="Helvetica" w:cstheme="minorHAnsi"/>
          <w:sz w:val="24"/>
          <w:szCs w:val="24"/>
        </w:rPr>
      </w:pPr>
      <w:r w:rsidRPr="0016355E">
        <w:rPr>
          <w:rFonts w:ascii="Helvetica" w:eastAsia="Times New Roman" w:hAnsi="Helvetica" w:cstheme="minorHAnsi"/>
          <w:sz w:val="24"/>
          <w:szCs w:val="24"/>
        </w:rPr>
        <w:t>There were no public comments.</w:t>
      </w:r>
    </w:p>
    <w:p w14:paraId="5997BB72" w14:textId="77777777" w:rsidR="0016355E" w:rsidRDefault="0016355E" w:rsidP="0016355E">
      <w:pPr>
        <w:pStyle w:val="ListParagraph"/>
        <w:numPr>
          <w:ilvl w:val="0"/>
          <w:numId w:val="1"/>
        </w:numPr>
        <w:rPr>
          <w:rFonts w:ascii="Helvetica" w:eastAsia="Times New Roman" w:hAnsi="Helvetica" w:cstheme="minorHAnsi"/>
          <w:b/>
          <w:bCs/>
          <w:sz w:val="24"/>
          <w:szCs w:val="24"/>
        </w:rPr>
      </w:pPr>
      <w:r>
        <w:rPr>
          <w:rFonts w:ascii="Helvetica" w:eastAsia="Times New Roman" w:hAnsi="Helvetica" w:cstheme="minorHAnsi"/>
          <w:b/>
          <w:bCs/>
          <w:sz w:val="24"/>
          <w:szCs w:val="24"/>
        </w:rPr>
        <w:t>APPROVAL OF MINUTES OF PREVIOUS MEETING</w:t>
      </w:r>
    </w:p>
    <w:p w14:paraId="6C336CFD" w14:textId="622E69C4" w:rsidR="003B1E5B" w:rsidRPr="00F678FD" w:rsidRDefault="0095779F" w:rsidP="006E2E14">
      <w:pPr>
        <w:jc w:val="both"/>
        <w:rPr>
          <w:rFonts w:ascii="Helvetica" w:eastAsia="Times New Roman" w:hAnsi="Helvetica" w:cstheme="minorHAnsi"/>
          <w:sz w:val="24"/>
          <w:szCs w:val="24"/>
        </w:rPr>
      </w:pPr>
      <w:r>
        <w:rPr>
          <w:rFonts w:ascii="Helvetica" w:eastAsia="Times New Roman" w:hAnsi="Helvetica" w:cstheme="minorHAnsi"/>
          <w:sz w:val="24"/>
          <w:szCs w:val="24"/>
        </w:rPr>
        <w:t xml:space="preserve">Chair Mulas asked for approval of the </w:t>
      </w:r>
      <w:r w:rsidR="006A6812">
        <w:rPr>
          <w:rFonts w:ascii="Helvetica" w:eastAsia="Times New Roman" w:hAnsi="Helvetica" w:cstheme="minorHAnsi"/>
          <w:sz w:val="24"/>
          <w:szCs w:val="24"/>
        </w:rPr>
        <w:t>M</w:t>
      </w:r>
      <w:r>
        <w:rPr>
          <w:rFonts w:ascii="Helvetica" w:eastAsia="Times New Roman" w:hAnsi="Helvetica" w:cstheme="minorHAnsi"/>
          <w:sz w:val="24"/>
          <w:szCs w:val="24"/>
        </w:rPr>
        <w:t xml:space="preserve">inutes for the previous meeting.  </w:t>
      </w:r>
      <w:r w:rsidR="00CC0CD4">
        <w:rPr>
          <w:rFonts w:ascii="Helvetica" w:eastAsia="Times New Roman" w:hAnsi="Helvetica" w:cstheme="minorHAnsi"/>
          <w:sz w:val="24"/>
          <w:szCs w:val="24"/>
        </w:rPr>
        <w:t xml:space="preserve"> </w:t>
      </w:r>
      <w:r>
        <w:rPr>
          <w:rFonts w:ascii="Helvetica" w:eastAsia="Times New Roman" w:hAnsi="Helvetica" w:cstheme="minorHAnsi"/>
          <w:sz w:val="24"/>
          <w:szCs w:val="24"/>
        </w:rPr>
        <w:t xml:space="preserve">Director </w:t>
      </w:r>
      <w:r w:rsidR="00F678FD">
        <w:rPr>
          <w:rFonts w:ascii="Helvetica" w:eastAsia="Times New Roman" w:hAnsi="Helvetica" w:cstheme="minorHAnsi"/>
          <w:sz w:val="24"/>
          <w:szCs w:val="24"/>
        </w:rPr>
        <w:t xml:space="preserve"> </w:t>
      </w:r>
      <w:r w:rsidR="00172024">
        <w:rPr>
          <w:rFonts w:ascii="Helvetica" w:eastAsia="Times New Roman" w:hAnsi="Helvetica" w:cstheme="minorHAnsi"/>
          <w:sz w:val="24"/>
          <w:szCs w:val="24"/>
        </w:rPr>
        <w:t>Sangiacomo</w:t>
      </w:r>
      <w:r w:rsidR="00F678FD">
        <w:rPr>
          <w:rFonts w:ascii="Helvetica" w:eastAsia="Times New Roman" w:hAnsi="Helvetica" w:cstheme="minorHAnsi"/>
          <w:sz w:val="24"/>
          <w:szCs w:val="24"/>
        </w:rPr>
        <w:t xml:space="preserve"> </w:t>
      </w:r>
      <w:r>
        <w:rPr>
          <w:rFonts w:ascii="Helvetica" w:eastAsia="Times New Roman" w:hAnsi="Helvetica" w:cstheme="minorHAnsi"/>
          <w:sz w:val="24"/>
          <w:szCs w:val="24"/>
        </w:rPr>
        <w:t xml:space="preserve">made a motion to approve the </w:t>
      </w:r>
      <w:r w:rsidR="00172024">
        <w:rPr>
          <w:rFonts w:ascii="Helvetica" w:eastAsia="Times New Roman" w:hAnsi="Helvetica" w:cstheme="minorHAnsi"/>
          <w:sz w:val="24"/>
          <w:szCs w:val="24"/>
        </w:rPr>
        <w:t xml:space="preserve">August </w:t>
      </w:r>
      <w:r w:rsidR="006A6812">
        <w:rPr>
          <w:rFonts w:ascii="Helvetica" w:eastAsia="Times New Roman" w:hAnsi="Helvetica" w:cstheme="minorHAnsi"/>
          <w:sz w:val="24"/>
          <w:szCs w:val="24"/>
        </w:rPr>
        <w:t>2024</w:t>
      </w:r>
      <w:r>
        <w:rPr>
          <w:rFonts w:ascii="Helvetica" w:eastAsia="Times New Roman" w:hAnsi="Helvetica" w:cstheme="minorHAnsi"/>
          <w:sz w:val="24"/>
          <w:szCs w:val="24"/>
        </w:rPr>
        <w:t xml:space="preserve"> </w:t>
      </w:r>
      <w:r w:rsidR="006E2E14">
        <w:rPr>
          <w:rFonts w:ascii="Helvetica" w:eastAsia="Times New Roman" w:hAnsi="Helvetica" w:cstheme="minorHAnsi"/>
          <w:sz w:val="24"/>
          <w:szCs w:val="24"/>
        </w:rPr>
        <w:t>minutes</w:t>
      </w:r>
      <w:r>
        <w:rPr>
          <w:rFonts w:ascii="Helvetica" w:eastAsia="Times New Roman" w:hAnsi="Helvetica" w:cstheme="minorHAnsi"/>
          <w:sz w:val="24"/>
          <w:szCs w:val="24"/>
        </w:rPr>
        <w:t xml:space="preserve">. </w:t>
      </w:r>
      <w:r w:rsidR="001C5A35" w:rsidRPr="0016355E">
        <w:rPr>
          <w:rFonts w:ascii="Helvetica" w:eastAsia="Times New Roman" w:hAnsi="Helvetica" w:cstheme="minorHAnsi"/>
          <w:sz w:val="24"/>
          <w:szCs w:val="24"/>
        </w:rPr>
        <w:t>Direc</w:t>
      </w:r>
      <w:r w:rsidR="00172024">
        <w:rPr>
          <w:rFonts w:ascii="Helvetica" w:eastAsia="Times New Roman" w:hAnsi="Helvetica" w:cstheme="minorHAnsi"/>
          <w:sz w:val="24"/>
          <w:szCs w:val="24"/>
        </w:rPr>
        <w:t>tor Mulas</w:t>
      </w:r>
      <w:r w:rsidR="006A6812">
        <w:rPr>
          <w:rFonts w:ascii="Helvetica" w:eastAsia="Times New Roman" w:hAnsi="Helvetica" w:cstheme="minorHAnsi"/>
          <w:sz w:val="24"/>
          <w:szCs w:val="24"/>
        </w:rPr>
        <w:t xml:space="preserve"> </w:t>
      </w:r>
      <w:r w:rsidR="001C5A35" w:rsidRPr="0016355E">
        <w:rPr>
          <w:rFonts w:ascii="Helvetica" w:eastAsia="Times New Roman" w:hAnsi="Helvetica" w:cstheme="minorHAnsi"/>
          <w:sz w:val="24"/>
          <w:szCs w:val="24"/>
        </w:rPr>
        <w:t xml:space="preserve">seconded the motion. The </w:t>
      </w:r>
      <w:r w:rsidR="00172024">
        <w:rPr>
          <w:rFonts w:ascii="Helvetica" w:eastAsia="Times New Roman" w:hAnsi="Helvetica" w:cstheme="minorHAnsi"/>
          <w:sz w:val="24"/>
          <w:szCs w:val="24"/>
        </w:rPr>
        <w:t xml:space="preserve">August </w:t>
      </w:r>
      <w:r w:rsidR="00F678FD">
        <w:rPr>
          <w:rFonts w:ascii="Helvetica" w:eastAsia="Times New Roman" w:hAnsi="Helvetica" w:cstheme="minorHAnsi"/>
          <w:sz w:val="24"/>
          <w:szCs w:val="24"/>
        </w:rPr>
        <w:t>2024</w:t>
      </w:r>
      <w:r w:rsidR="001C5A35" w:rsidRPr="0016355E">
        <w:rPr>
          <w:rFonts w:ascii="Helvetica" w:eastAsia="Times New Roman" w:hAnsi="Helvetica" w:cstheme="minorHAnsi"/>
          <w:sz w:val="24"/>
          <w:szCs w:val="24"/>
        </w:rPr>
        <w:t xml:space="preserve"> Minutes were unanimously approved. </w:t>
      </w:r>
    </w:p>
    <w:p w14:paraId="381DCFD7" w14:textId="77777777" w:rsidR="006E2E14" w:rsidRDefault="005506FD" w:rsidP="00ED1823">
      <w:pPr>
        <w:pStyle w:val="ListParagraph"/>
        <w:numPr>
          <w:ilvl w:val="0"/>
          <w:numId w:val="1"/>
        </w:numPr>
        <w:jc w:val="both"/>
        <w:rPr>
          <w:rFonts w:ascii="Helvetica" w:hAnsi="Helvetica" w:cstheme="minorHAnsi"/>
          <w:color w:val="000000" w:themeColor="text1"/>
          <w:sz w:val="24"/>
          <w:szCs w:val="24"/>
        </w:rPr>
      </w:pPr>
      <w:r w:rsidRPr="00ED1823">
        <w:rPr>
          <w:rFonts w:ascii="Helvetica" w:hAnsi="Helvetica" w:cstheme="minorHAnsi"/>
          <w:b/>
          <w:bCs/>
          <w:sz w:val="24"/>
          <w:szCs w:val="24"/>
        </w:rPr>
        <w:t>FINANCIAL REPO</w:t>
      </w:r>
      <w:r w:rsidR="00F95277" w:rsidRPr="00ED1823">
        <w:rPr>
          <w:rFonts w:ascii="Helvetica" w:hAnsi="Helvetica" w:cstheme="minorHAnsi"/>
          <w:b/>
          <w:bCs/>
          <w:sz w:val="24"/>
          <w:szCs w:val="24"/>
        </w:rPr>
        <w:t>R</w:t>
      </w:r>
      <w:r w:rsidRPr="00ED1823">
        <w:rPr>
          <w:rFonts w:ascii="Helvetica" w:hAnsi="Helvetica" w:cstheme="minorHAnsi"/>
          <w:b/>
          <w:bCs/>
          <w:sz w:val="24"/>
          <w:szCs w:val="24"/>
        </w:rPr>
        <w:t>T</w:t>
      </w:r>
      <w:r w:rsidR="004436FF" w:rsidRPr="00ED1823">
        <w:rPr>
          <w:rFonts w:ascii="Helvetica" w:hAnsi="Helvetica" w:cstheme="minorHAnsi"/>
          <w:b/>
          <w:bCs/>
          <w:sz w:val="24"/>
          <w:szCs w:val="24"/>
        </w:rPr>
        <w:t xml:space="preserve"> </w:t>
      </w:r>
      <w:r w:rsidR="003B1E5B" w:rsidRPr="00ED1823">
        <w:rPr>
          <w:rFonts w:ascii="Helvetica" w:hAnsi="Helvetica" w:cstheme="minorHAnsi"/>
          <w:color w:val="000000" w:themeColor="text1"/>
          <w:sz w:val="24"/>
          <w:szCs w:val="24"/>
        </w:rPr>
        <w:t xml:space="preserve"> </w:t>
      </w:r>
    </w:p>
    <w:p w14:paraId="0A531200" w14:textId="2FE632B0" w:rsidR="00172024" w:rsidRDefault="003B1E5B" w:rsidP="003E2BB4">
      <w:pPr>
        <w:jc w:val="both"/>
        <w:rPr>
          <w:rFonts w:ascii="Helvetica" w:hAnsi="Helvetica" w:cstheme="minorHAnsi"/>
          <w:color w:val="000000" w:themeColor="text1"/>
          <w:sz w:val="24"/>
          <w:szCs w:val="24"/>
        </w:rPr>
      </w:pPr>
      <w:r w:rsidRPr="006E2E14">
        <w:rPr>
          <w:rFonts w:ascii="Helvetica" w:hAnsi="Helvetica" w:cstheme="minorHAnsi"/>
          <w:color w:val="000000" w:themeColor="text1"/>
          <w:sz w:val="24"/>
          <w:szCs w:val="24"/>
        </w:rPr>
        <w:t xml:space="preserve">Chair </w:t>
      </w:r>
      <w:r w:rsidR="00BB3A2A" w:rsidRPr="006E2E14">
        <w:rPr>
          <w:rFonts w:ascii="Helvetica" w:hAnsi="Helvetica" w:cstheme="minorHAnsi"/>
          <w:color w:val="000000" w:themeColor="text1"/>
          <w:sz w:val="24"/>
          <w:szCs w:val="24"/>
        </w:rPr>
        <w:t>Mulas</w:t>
      </w:r>
      <w:r w:rsidR="000E27B0" w:rsidRPr="006E2E14">
        <w:rPr>
          <w:rFonts w:ascii="Helvetica" w:hAnsi="Helvetica" w:cstheme="minorHAnsi"/>
          <w:color w:val="000000" w:themeColor="text1"/>
          <w:sz w:val="24"/>
          <w:szCs w:val="24"/>
        </w:rPr>
        <w:t xml:space="preserve"> reported that</w:t>
      </w:r>
      <w:r w:rsidR="007E4200" w:rsidRPr="006E2E14">
        <w:rPr>
          <w:rFonts w:ascii="Helvetica" w:hAnsi="Helvetica" w:cstheme="minorHAnsi"/>
          <w:color w:val="000000" w:themeColor="text1"/>
          <w:sz w:val="24"/>
          <w:szCs w:val="24"/>
        </w:rPr>
        <w:t xml:space="preserve"> </w:t>
      </w:r>
      <w:r w:rsidR="003E2BB4">
        <w:rPr>
          <w:rFonts w:ascii="Helvetica" w:hAnsi="Helvetica" w:cstheme="minorHAnsi"/>
          <w:color w:val="000000" w:themeColor="text1"/>
          <w:sz w:val="24"/>
          <w:szCs w:val="24"/>
        </w:rPr>
        <w:t>North Bay Water District (NBWD)</w:t>
      </w:r>
      <w:r w:rsidR="007E4200" w:rsidRPr="006E2E14">
        <w:rPr>
          <w:rFonts w:ascii="Helvetica" w:hAnsi="Helvetica" w:cstheme="minorHAnsi"/>
          <w:color w:val="000000" w:themeColor="text1"/>
          <w:sz w:val="24"/>
          <w:szCs w:val="24"/>
        </w:rPr>
        <w:t xml:space="preserve"> </w:t>
      </w:r>
      <w:r w:rsidR="00000F2D" w:rsidRPr="006E2E14">
        <w:rPr>
          <w:rFonts w:ascii="Helvetica" w:hAnsi="Helvetica" w:cstheme="minorHAnsi"/>
          <w:color w:val="000000" w:themeColor="text1"/>
          <w:sz w:val="24"/>
          <w:szCs w:val="24"/>
        </w:rPr>
        <w:t xml:space="preserve">has </w:t>
      </w:r>
      <w:r w:rsidR="00CF1357" w:rsidRPr="006E2E14">
        <w:rPr>
          <w:rFonts w:ascii="Helvetica" w:hAnsi="Helvetica" w:cstheme="minorHAnsi"/>
          <w:color w:val="000000" w:themeColor="text1"/>
          <w:sz w:val="24"/>
          <w:szCs w:val="24"/>
        </w:rPr>
        <w:t xml:space="preserve"> </w:t>
      </w:r>
      <w:r w:rsidR="006D1C04" w:rsidRPr="006E2E14">
        <w:rPr>
          <w:rFonts w:ascii="Helvetica" w:hAnsi="Helvetica" w:cstheme="minorHAnsi"/>
          <w:color w:val="000000" w:themeColor="text1"/>
          <w:sz w:val="24"/>
          <w:szCs w:val="24"/>
        </w:rPr>
        <w:t>$</w:t>
      </w:r>
      <w:r w:rsidR="00D0725B">
        <w:rPr>
          <w:rFonts w:ascii="Helvetica" w:hAnsi="Helvetica" w:cstheme="minorHAnsi"/>
          <w:color w:val="000000" w:themeColor="text1"/>
          <w:sz w:val="24"/>
          <w:szCs w:val="24"/>
        </w:rPr>
        <w:t xml:space="preserve"> </w:t>
      </w:r>
      <w:r w:rsidR="00172024">
        <w:rPr>
          <w:rFonts w:ascii="Helvetica" w:hAnsi="Helvetica" w:cstheme="minorHAnsi"/>
          <w:color w:val="000000" w:themeColor="text1"/>
          <w:sz w:val="24"/>
          <w:szCs w:val="24"/>
        </w:rPr>
        <w:t>24,595.00</w:t>
      </w:r>
      <w:r w:rsidR="00D0725B">
        <w:rPr>
          <w:rFonts w:ascii="Helvetica" w:hAnsi="Helvetica" w:cstheme="minorHAnsi"/>
          <w:color w:val="000000" w:themeColor="text1"/>
          <w:sz w:val="24"/>
          <w:szCs w:val="24"/>
        </w:rPr>
        <w:t xml:space="preserve"> </w:t>
      </w:r>
      <w:r w:rsidR="00D93270">
        <w:rPr>
          <w:rFonts w:ascii="Helvetica" w:hAnsi="Helvetica" w:cstheme="minorHAnsi"/>
          <w:color w:val="000000" w:themeColor="text1"/>
          <w:sz w:val="24"/>
          <w:szCs w:val="24"/>
        </w:rPr>
        <w:t>in the bank</w:t>
      </w:r>
      <w:r w:rsidR="00CC0CD4">
        <w:rPr>
          <w:rFonts w:ascii="Helvetica" w:hAnsi="Helvetica" w:cstheme="minorHAnsi"/>
          <w:color w:val="000000" w:themeColor="text1"/>
          <w:sz w:val="24"/>
          <w:szCs w:val="24"/>
        </w:rPr>
        <w:t xml:space="preserve">. </w:t>
      </w:r>
      <w:r w:rsidR="00172024">
        <w:rPr>
          <w:rFonts w:ascii="Helvetica" w:hAnsi="Helvetica" w:cstheme="minorHAnsi"/>
          <w:color w:val="000000" w:themeColor="text1"/>
          <w:sz w:val="24"/>
          <w:szCs w:val="24"/>
        </w:rPr>
        <w:t xml:space="preserve">There is an annual audit fee, approximately $3,500, to address soon. </w:t>
      </w:r>
      <w:r w:rsidR="00EF139B">
        <w:rPr>
          <w:rFonts w:ascii="Helvetica" w:hAnsi="Helvetica" w:cstheme="minorHAnsi"/>
          <w:color w:val="000000" w:themeColor="text1"/>
          <w:sz w:val="24"/>
          <w:szCs w:val="24"/>
        </w:rPr>
        <w:t>Director</w:t>
      </w:r>
      <w:r w:rsidR="00172024">
        <w:rPr>
          <w:rFonts w:ascii="Helvetica" w:hAnsi="Helvetica" w:cstheme="minorHAnsi"/>
          <w:color w:val="000000" w:themeColor="text1"/>
          <w:sz w:val="24"/>
          <w:szCs w:val="24"/>
        </w:rPr>
        <w:t xml:space="preserve"> Mulas</w:t>
      </w:r>
      <w:r w:rsidR="00F678FD">
        <w:rPr>
          <w:rFonts w:ascii="Helvetica" w:hAnsi="Helvetica" w:cstheme="minorHAnsi"/>
          <w:color w:val="000000" w:themeColor="text1"/>
          <w:sz w:val="24"/>
          <w:szCs w:val="24"/>
        </w:rPr>
        <w:t xml:space="preserve"> </w:t>
      </w:r>
      <w:r w:rsidR="003E2BB4">
        <w:rPr>
          <w:rFonts w:ascii="Helvetica" w:hAnsi="Helvetica" w:cstheme="minorHAnsi"/>
          <w:color w:val="000000" w:themeColor="text1"/>
          <w:sz w:val="24"/>
          <w:szCs w:val="24"/>
        </w:rPr>
        <w:t xml:space="preserve">made motion to approve the financial report. </w:t>
      </w:r>
      <w:r w:rsidR="00F678FD">
        <w:rPr>
          <w:rFonts w:ascii="Helvetica" w:hAnsi="Helvetica" w:cstheme="minorHAnsi"/>
          <w:color w:val="000000" w:themeColor="text1"/>
          <w:sz w:val="24"/>
          <w:szCs w:val="24"/>
        </w:rPr>
        <w:t>Director</w:t>
      </w:r>
      <w:r w:rsidR="006A6812">
        <w:rPr>
          <w:rFonts w:ascii="Helvetica" w:hAnsi="Helvetica" w:cstheme="minorHAnsi"/>
          <w:color w:val="000000" w:themeColor="text1"/>
          <w:sz w:val="24"/>
          <w:szCs w:val="24"/>
        </w:rPr>
        <w:t xml:space="preserve"> S</w:t>
      </w:r>
      <w:r w:rsidR="00172024">
        <w:rPr>
          <w:rFonts w:ascii="Helvetica" w:hAnsi="Helvetica" w:cstheme="minorHAnsi"/>
          <w:color w:val="000000" w:themeColor="text1"/>
          <w:sz w:val="24"/>
          <w:szCs w:val="24"/>
        </w:rPr>
        <w:t>angiacomo</w:t>
      </w:r>
      <w:r w:rsidR="006A6812">
        <w:rPr>
          <w:rFonts w:ascii="Helvetica" w:hAnsi="Helvetica" w:cstheme="minorHAnsi"/>
          <w:color w:val="000000" w:themeColor="text1"/>
          <w:sz w:val="24"/>
          <w:szCs w:val="24"/>
        </w:rPr>
        <w:t xml:space="preserve"> </w:t>
      </w:r>
      <w:r w:rsidR="003E2BB4">
        <w:rPr>
          <w:rFonts w:ascii="Helvetica" w:hAnsi="Helvetica" w:cstheme="minorHAnsi"/>
          <w:color w:val="000000" w:themeColor="text1"/>
          <w:sz w:val="24"/>
          <w:szCs w:val="24"/>
        </w:rPr>
        <w:t xml:space="preserve">seconded the motion.  The </w:t>
      </w:r>
      <w:r w:rsidR="00172024">
        <w:rPr>
          <w:rFonts w:ascii="Helvetica" w:hAnsi="Helvetica" w:cstheme="minorHAnsi"/>
          <w:color w:val="000000" w:themeColor="text1"/>
          <w:sz w:val="24"/>
          <w:szCs w:val="24"/>
        </w:rPr>
        <w:t>October</w:t>
      </w:r>
      <w:r w:rsidR="003E2BB4">
        <w:rPr>
          <w:rFonts w:ascii="Helvetica" w:hAnsi="Helvetica" w:cstheme="minorHAnsi"/>
          <w:color w:val="000000" w:themeColor="text1"/>
          <w:sz w:val="24"/>
          <w:szCs w:val="24"/>
        </w:rPr>
        <w:t xml:space="preserve"> 202</w:t>
      </w:r>
      <w:r w:rsidR="00F678FD">
        <w:rPr>
          <w:rFonts w:ascii="Helvetica" w:hAnsi="Helvetica" w:cstheme="minorHAnsi"/>
          <w:color w:val="000000" w:themeColor="text1"/>
          <w:sz w:val="24"/>
          <w:szCs w:val="24"/>
        </w:rPr>
        <w:t>4</w:t>
      </w:r>
      <w:r w:rsidR="003E2BB4">
        <w:rPr>
          <w:rFonts w:ascii="Helvetica" w:hAnsi="Helvetica" w:cstheme="minorHAnsi"/>
          <w:color w:val="000000" w:themeColor="text1"/>
          <w:sz w:val="24"/>
          <w:szCs w:val="24"/>
        </w:rPr>
        <w:t xml:space="preserve"> Financial Report was unanimously approved. </w:t>
      </w:r>
      <w:r w:rsidR="00065E3D">
        <w:rPr>
          <w:rFonts w:ascii="Helvetica" w:hAnsi="Helvetica" w:cstheme="minorHAnsi"/>
          <w:color w:val="000000" w:themeColor="text1"/>
          <w:sz w:val="24"/>
          <w:szCs w:val="24"/>
        </w:rPr>
        <w:t xml:space="preserve"> </w:t>
      </w:r>
    </w:p>
    <w:p w14:paraId="657CDD7B" w14:textId="4EB8F8C6" w:rsidR="00110FF7" w:rsidRPr="00110FF7" w:rsidRDefault="00110FF7" w:rsidP="00110FF7">
      <w:pPr>
        <w:pStyle w:val="ListParagraph"/>
        <w:numPr>
          <w:ilvl w:val="0"/>
          <w:numId w:val="1"/>
        </w:numPr>
        <w:jc w:val="both"/>
        <w:rPr>
          <w:rFonts w:ascii="Helvetica" w:hAnsi="Helvetica" w:cstheme="minorHAnsi"/>
          <w:b/>
          <w:bCs/>
          <w:color w:val="000000" w:themeColor="text1"/>
          <w:sz w:val="24"/>
          <w:szCs w:val="24"/>
        </w:rPr>
      </w:pPr>
      <w:r w:rsidRPr="00110FF7">
        <w:rPr>
          <w:rFonts w:ascii="Helvetica" w:hAnsi="Helvetica" w:cstheme="minorHAnsi"/>
          <w:b/>
          <w:bCs/>
          <w:color w:val="000000" w:themeColor="text1"/>
          <w:sz w:val="24"/>
          <w:szCs w:val="24"/>
        </w:rPr>
        <w:t>ITEMS FOR CO</w:t>
      </w:r>
      <w:r w:rsidR="002D1DBB">
        <w:rPr>
          <w:rFonts w:ascii="Helvetica" w:hAnsi="Helvetica" w:cstheme="minorHAnsi"/>
          <w:b/>
          <w:bCs/>
          <w:color w:val="000000" w:themeColor="text1"/>
          <w:sz w:val="24"/>
          <w:szCs w:val="24"/>
        </w:rPr>
        <w:t>NSIDERATION</w:t>
      </w:r>
    </w:p>
    <w:p w14:paraId="7F393A4D" w14:textId="48C04AB8" w:rsidR="00F26302" w:rsidRPr="00ED1823" w:rsidRDefault="00C31BC1" w:rsidP="00133805">
      <w:pPr>
        <w:pStyle w:val="NoSpacing"/>
        <w:jc w:val="both"/>
        <w:rPr>
          <w:rFonts w:ascii="Helvetica" w:hAnsi="Helvetica"/>
          <w:b/>
          <w:bCs/>
          <w:color w:val="808080" w:themeColor="background1" w:themeShade="80"/>
          <w:sz w:val="24"/>
          <w:szCs w:val="24"/>
        </w:rPr>
      </w:pPr>
      <w:r w:rsidRPr="00ED1823">
        <w:rPr>
          <w:rFonts w:ascii="Helvetica" w:hAnsi="Helvetica"/>
          <w:b/>
          <w:bCs/>
          <w:color w:val="808080" w:themeColor="background1" w:themeShade="80"/>
          <w:sz w:val="24"/>
          <w:szCs w:val="24"/>
        </w:rPr>
        <w:t xml:space="preserve">Item </w:t>
      </w:r>
      <w:r w:rsidR="00110FF7">
        <w:rPr>
          <w:rFonts w:ascii="Helvetica" w:hAnsi="Helvetica"/>
          <w:b/>
          <w:bCs/>
          <w:color w:val="808080" w:themeColor="background1" w:themeShade="80"/>
          <w:sz w:val="24"/>
          <w:szCs w:val="24"/>
        </w:rPr>
        <w:t>1</w:t>
      </w:r>
      <w:r w:rsidRPr="00ED1823">
        <w:rPr>
          <w:rFonts w:ascii="Helvetica" w:hAnsi="Helvetica"/>
          <w:b/>
          <w:bCs/>
          <w:color w:val="808080" w:themeColor="background1" w:themeShade="80"/>
          <w:sz w:val="24"/>
          <w:szCs w:val="24"/>
        </w:rPr>
        <w:t xml:space="preserve">.   </w:t>
      </w:r>
      <w:r w:rsidR="00FB61DE" w:rsidRPr="00ED1823">
        <w:rPr>
          <w:rFonts w:ascii="Helvetica" w:hAnsi="Helvetica"/>
          <w:b/>
          <w:bCs/>
          <w:color w:val="808080" w:themeColor="background1" w:themeShade="80"/>
          <w:sz w:val="24"/>
          <w:szCs w:val="24"/>
        </w:rPr>
        <w:t>Report by Counselor</w:t>
      </w:r>
      <w:r w:rsidR="00093663">
        <w:rPr>
          <w:rFonts w:ascii="Helvetica" w:hAnsi="Helvetica"/>
          <w:b/>
          <w:bCs/>
          <w:color w:val="808080" w:themeColor="background1" w:themeShade="80"/>
          <w:sz w:val="24"/>
          <w:szCs w:val="24"/>
        </w:rPr>
        <w:t xml:space="preserve"> Richard</w:t>
      </w:r>
      <w:r w:rsidR="00FB61DE" w:rsidRPr="00ED1823">
        <w:rPr>
          <w:rFonts w:ascii="Helvetica" w:hAnsi="Helvetica"/>
          <w:b/>
          <w:bCs/>
          <w:color w:val="808080" w:themeColor="background1" w:themeShade="80"/>
          <w:sz w:val="24"/>
          <w:szCs w:val="24"/>
        </w:rPr>
        <w:t xml:space="preserve"> Idell</w:t>
      </w:r>
    </w:p>
    <w:p w14:paraId="4734E913" w14:textId="5C615B5C" w:rsidR="00EF139B" w:rsidRDefault="00162874" w:rsidP="00EF139B">
      <w:pPr>
        <w:pStyle w:val="NoSpacing"/>
        <w:jc w:val="both"/>
        <w:rPr>
          <w:rFonts w:ascii="Helvetica" w:hAnsi="Helvetica"/>
          <w:sz w:val="24"/>
          <w:szCs w:val="24"/>
        </w:rPr>
      </w:pPr>
      <w:r>
        <w:rPr>
          <w:rFonts w:ascii="Helvetica" w:hAnsi="Helvetica"/>
          <w:sz w:val="24"/>
          <w:szCs w:val="24"/>
        </w:rPr>
        <w:t>Counselor Idell q</w:t>
      </w:r>
      <w:r w:rsidR="00EF139B">
        <w:rPr>
          <w:rFonts w:ascii="Helvetica" w:hAnsi="Helvetica"/>
          <w:sz w:val="24"/>
          <w:szCs w:val="24"/>
        </w:rPr>
        <w:t>uickly</w:t>
      </w:r>
      <w:r>
        <w:rPr>
          <w:rFonts w:ascii="Helvetica" w:hAnsi="Helvetica"/>
          <w:sz w:val="24"/>
          <w:szCs w:val="24"/>
        </w:rPr>
        <w:t xml:space="preserve"> updated the Board </w:t>
      </w:r>
      <w:r w:rsidR="007822C8">
        <w:rPr>
          <w:rFonts w:ascii="Helvetica" w:hAnsi="Helvetica"/>
          <w:sz w:val="24"/>
          <w:szCs w:val="24"/>
        </w:rPr>
        <w:t xml:space="preserve">sharing that the date to file to run for the NBWD Board of Directors had passed, with no individual’s filing, beyond the current members. </w:t>
      </w:r>
      <w:r w:rsidR="007822C8">
        <w:rPr>
          <w:rFonts w:ascii="Helvetica" w:hAnsi="Helvetica"/>
          <w:sz w:val="24"/>
          <w:szCs w:val="24"/>
        </w:rPr>
        <w:lastRenderedPageBreak/>
        <w:t xml:space="preserve">The Board of Supervisors will appoint the current Board members who have filed to run for their expiring seats.  </w:t>
      </w:r>
    </w:p>
    <w:p w14:paraId="613482F5" w14:textId="77777777" w:rsidR="00BD1115" w:rsidRDefault="00BD1115" w:rsidP="00EF139B">
      <w:pPr>
        <w:pStyle w:val="NoSpacing"/>
        <w:jc w:val="both"/>
        <w:rPr>
          <w:rFonts w:ascii="Helvetica" w:hAnsi="Helvetica"/>
          <w:sz w:val="24"/>
          <w:szCs w:val="24"/>
        </w:rPr>
      </w:pPr>
    </w:p>
    <w:p w14:paraId="70433E47" w14:textId="74C2803C" w:rsidR="00BD1115" w:rsidRDefault="00BD1115" w:rsidP="00EF139B">
      <w:pPr>
        <w:pStyle w:val="NoSpacing"/>
        <w:jc w:val="both"/>
        <w:rPr>
          <w:rFonts w:ascii="Helvetica" w:hAnsi="Helvetica"/>
          <w:b/>
          <w:bCs/>
          <w:color w:val="808080" w:themeColor="background1" w:themeShade="80"/>
          <w:sz w:val="24"/>
          <w:szCs w:val="24"/>
        </w:rPr>
      </w:pPr>
      <w:r w:rsidRPr="00ED1823">
        <w:rPr>
          <w:rFonts w:ascii="Helvetica" w:hAnsi="Helvetica"/>
          <w:b/>
          <w:bCs/>
          <w:color w:val="808080" w:themeColor="background1" w:themeShade="80"/>
          <w:sz w:val="24"/>
          <w:szCs w:val="24"/>
        </w:rPr>
        <w:t xml:space="preserve">Item </w:t>
      </w:r>
      <w:r>
        <w:rPr>
          <w:rFonts w:ascii="Helvetica" w:hAnsi="Helvetica"/>
          <w:b/>
          <w:bCs/>
          <w:color w:val="808080" w:themeColor="background1" w:themeShade="80"/>
          <w:sz w:val="24"/>
          <w:szCs w:val="24"/>
        </w:rPr>
        <w:t>2</w:t>
      </w:r>
      <w:r w:rsidRPr="00ED1823">
        <w:rPr>
          <w:rFonts w:ascii="Helvetica" w:hAnsi="Helvetica"/>
          <w:b/>
          <w:bCs/>
          <w:color w:val="808080" w:themeColor="background1" w:themeShade="80"/>
          <w:sz w:val="24"/>
          <w:szCs w:val="24"/>
        </w:rPr>
        <w:t>.   Report by</w:t>
      </w:r>
      <w:r>
        <w:rPr>
          <w:rFonts w:ascii="Helvetica" w:hAnsi="Helvetica"/>
          <w:b/>
          <w:bCs/>
          <w:color w:val="808080" w:themeColor="background1" w:themeShade="80"/>
          <w:sz w:val="24"/>
          <w:szCs w:val="24"/>
        </w:rPr>
        <w:t xml:space="preserve"> Director Mike Sangiacomo</w:t>
      </w:r>
      <w:r w:rsidR="007822C8">
        <w:rPr>
          <w:rFonts w:ascii="Helvetica" w:hAnsi="Helvetica"/>
          <w:b/>
          <w:bCs/>
          <w:color w:val="808080" w:themeColor="background1" w:themeShade="80"/>
          <w:sz w:val="24"/>
          <w:szCs w:val="24"/>
        </w:rPr>
        <w:t>.</w:t>
      </w:r>
    </w:p>
    <w:p w14:paraId="6363D2D9" w14:textId="77777777" w:rsidR="00BD1115" w:rsidRDefault="00BD1115" w:rsidP="00EF139B">
      <w:pPr>
        <w:pStyle w:val="NoSpacing"/>
        <w:jc w:val="both"/>
        <w:rPr>
          <w:rFonts w:ascii="Helvetica" w:hAnsi="Helvetica"/>
          <w:b/>
          <w:bCs/>
          <w:color w:val="808080" w:themeColor="background1" w:themeShade="80"/>
          <w:sz w:val="24"/>
          <w:szCs w:val="24"/>
        </w:rPr>
      </w:pPr>
    </w:p>
    <w:p w14:paraId="2119537C" w14:textId="4347BA76" w:rsidR="00BD1115" w:rsidRPr="00936633" w:rsidRDefault="00BD1115" w:rsidP="00EF139B">
      <w:pPr>
        <w:pStyle w:val="NoSpacing"/>
        <w:jc w:val="both"/>
        <w:rPr>
          <w:rFonts w:ascii="Helvetica" w:hAnsi="Helvetica"/>
          <w:sz w:val="24"/>
          <w:szCs w:val="24"/>
        </w:rPr>
      </w:pPr>
      <w:r w:rsidRPr="00936633">
        <w:rPr>
          <w:rFonts w:ascii="Helvetica" w:hAnsi="Helvetica"/>
          <w:sz w:val="24"/>
          <w:szCs w:val="24"/>
        </w:rPr>
        <w:t xml:space="preserve">In the last </w:t>
      </w:r>
      <w:r w:rsidR="007822C8">
        <w:rPr>
          <w:rFonts w:ascii="Helvetica" w:hAnsi="Helvetica"/>
          <w:sz w:val="24"/>
          <w:szCs w:val="24"/>
        </w:rPr>
        <w:t xml:space="preserve">meeting of the Sonoma Valley GSA was held on June 17, 2024.   The next meeting will be held on October 28, 2024.   </w:t>
      </w:r>
    </w:p>
    <w:p w14:paraId="12353894" w14:textId="77777777" w:rsidR="00EF139B" w:rsidRDefault="00EF139B" w:rsidP="00EF139B">
      <w:pPr>
        <w:pStyle w:val="NoSpacing"/>
        <w:jc w:val="both"/>
        <w:rPr>
          <w:rFonts w:ascii="Helvetica" w:hAnsi="Helvetica"/>
          <w:sz w:val="24"/>
          <w:szCs w:val="24"/>
        </w:rPr>
      </w:pPr>
    </w:p>
    <w:p w14:paraId="010A0029" w14:textId="7804546F" w:rsidR="00A87AB1" w:rsidRDefault="007822C8" w:rsidP="007822C8">
      <w:pPr>
        <w:pStyle w:val="NoSpacing"/>
        <w:jc w:val="both"/>
        <w:rPr>
          <w:rFonts w:ascii="Helvetica" w:hAnsi="Helvetica"/>
          <w:sz w:val="24"/>
          <w:szCs w:val="24"/>
        </w:rPr>
      </w:pPr>
      <w:r>
        <w:rPr>
          <w:rFonts w:ascii="Helvetica" w:hAnsi="Helvetica"/>
          <w:sz w:val="24"/>
          <w:szCs w:val="24"/>
        </w:rPr>
        <w:t>We discussed at the last meeting the ad hoc meetings that were scheduled so that staff for the GSA could get a better understanding of how to promote the voluntary metering program and gain access to landowner property/data related to groundwater levels.</w:t>
      </w:r>
    </w:p>
    <w:p w14:paraId="75D649B7" w14:textId="77777777" w:rsidR="007822C8" w:rsidRPr="00F86BD1" w:rsidRDefault="007822C8" w:rsidP="007822C8">
      <w:pPr>
        <w:pStyle w:val="NoSpacing"/>
        <w:jc w:val="both"/>
        <w:rPr>
          <w:rFonts w:ascii="Helvetica" w:hAnsi="Helvetica" w:cs="Helvetica"/>
          <w:sz w:val="24"/>
          <w:szCs w:val="24"/>
        </w:rPr>
      </w:pPr>
    </w:p>
    <w:p w14:paraId="5E61A314" w14:textId="47960D25" w:rsidR="00860EFF" w:rsidRPr="00F86BD1" w:rsidRDefault="00F95F58" w:rsidP="00ED1823">
      <w:pPr>
        <w:pStyle w:val="paragraph"/>
        <w:spacing w:before="0" w:beforeAutospacing="0" w:after="0" w:afterAutospacing="0"/>
        <w:jc w:val="both"/>
        <w:textAlignment w:val="baseline"/>
        <w:rPr>
          <w:rFonts w:ascii="Helvetica" w:hAnsi="Helvetica" w:cs="Helvetica"/>
          <w:b/>
          <w:bCs/>
          <w:color w:val="808080" w:themeColor="background1" w:themeShade="80"/>
        </w:rPr>
      </w:pPr>
      <w:r w:rsidRPr="00F86BD1">
        <w:rPr>
          <w:rFonts w:ascii="Helvetica" w:hAnsi="Helvetica" w:cs="Helvetica"/>
          <w:b/>
          <w:bCs/>
          <w:color w:val="808080" w:themeColor="background1" w:themeShade="80"/>
        </w:rPr>
        <w:t>It</w:t>
      </w:r>
      <w:r w:rsidR="00035D4F" w:rsidRPr="00F86BD1">
        <w:rPr>
          <w:rFonts w:ascii="Helvetica" w:hAnsi="Helvetica" w:cs="Helvetica"/>
          <w:b/>
          <w:bCs/>
          <w:color w:val="808080" w:themeColor="background1" w:themeShade="80"/>
        </w:rPr>
        <w:t>e</w:t>
      </w:r>
      <w:r w:rsidRPr="00F86BD1">
        <w:rPr>
          <w:rFonts w:ascii="Helvetica" w:hAnsi="Helvetica" w:cs="Helvetica"/>
          <w:b/>
          <w:bCs/>
          <w:color w:val="808080" w:themeColor="background1" w:themeShade="80"/>
        </w:rPr>
        <w:t xml:space="preserve">m </w:t>
      </w:r>
      <w:r w:rsidR="00A441FE" w:rsidRPr="00F86BD1">
        <w:rPr>
          <w:rFonts w:ascii="Helvetica" w:hAnsi="Helvetica" w:cs="Helvetica"/>
          <w:b/>
          <w:bCs/>
          <w:color w:val="808080" w:themeColor="background1" w:themeShade="80"/>
        </w:rPr>
        <w:t>3:</w:t>
      </w:r>
      <w:r w:rsidRPr="00F86BD1">
        <w:rPr>
          <w:rFonts w:ascii="Helvetica" w:hAnsi="Helvetica" w:cs="Helvetica"/>
          <w:b/>
          <w:bCs/>
          <w:color w:val="808080" w:themeColor="background1" w:themeShade="80"/>
        </w:rPr>
        <w:t xml:space="preserve">  Report of Director Carolyn Wasem </w:t>
      </w:r>
      <w:r w:rsidR="00D10F7E" w:rsidRPr="00F86BD1">
        <w:rPr>
          <w:rFonts w:ascii="Helvetica" w:hAnsi="Helvetica" w:cs="Helvetica"/>
          <w:b/>
          <w:bCs/>
          <w:color w:val="808080" w:themeColor="background1" w:themeShade="80"/>
        </w:rPr>
        <w:t xml:space="preserve"> </w:t>
      </w:r>
    </w:p>
    <w:p w14:paraId="63E19269" w14:textId="662A71D8" w:rsidR="00A87AB1" w:rsidRPr="00F86BD1" w:rsidRDefault="000E4AC4" w:rsidP="00A87AB1">
      <w:pPr>
        <w:pStyle w:val="paragraph"/>
        <w:spacing w:before="0" w:beforeAutospacing="0" w:after="0" w:afterAutospacing="0"/>
        <w:jc w:val="both"/>
        <w:textAlignment w:val="baseline"/>
        <w:rPr>
          <w:rFonts w:ascii="Helvetica" w:hAnsi="Helvetica" w:cs="Helvetica"/>
        </w:rPr>
      </w:pPr>
      <w:r w:rsidRPr="00F86BD1">
        <w:rPr>
          <w:rFonts w:ascii="Helvetica" w:hAnsi="Helvetica" w:cs="Helvetica"/>
        </w:rPr>
        <w:t xml:space="preserve">Director Wasem </w:t>
      </w:r>
      <w:r w:rsidR="00137BFD" w:rsidRPr="00F86BD1">
        <w:rPr>
          <w:rFonts w:ascii="Helvetica" w:hAnsi="Helvetica" w:cs="Helvetica"/>
        </w:rPr>
        <w:t>informed that Board that t</w:t>
      </w:r>
      <w:r w:rsidR="00D0725B" w:rsidRPr="00F86BD1">
        <w:rPr>
          <w:rFonts w:ascii="Helvetica" w:hAnsi="Helvetica" w:cs="Helvetica"/>
        </w:rPr>
        <w:t>he last Petaluma Valley GSA meeting was held on</w:t>
      </w:r>
      <w:r w:rsidR="00C42A5D" w:rsidRPr="00F86BD1">
        <w:rPr>
          <w:rFonts w:ascii="Helvetica" w:hAnsi="Helvetica" w:cs="Helvetica"/>
        </w:rPr>
        <w:t xml:space="preserve"> June 20th</w:t>
      </w:r>
      <w:r w:rsidR="00932DBA" w:rsidRPr="00F86BD1">
        <w:rPr>
          <w:rFonts w:ascii="Helvetica" w:hAnsi="Helvetica" w:cs="Helvetica"/>
        </w:rPr>
        <w:t>.</w:t>
      </w:r>
      <w:r w:rsidR="00D0725B" w:rsidRPr="00F86BD1">
        <w:rPr>
          <w:rFonts w:ascii="Helvetica" w:hAnsi="Helvetica" w:cs="Helvetica"/>
        </w:rPr>
        <w:t xml:space="preserve"> </w:t>
      </w:r>
      <w:r w:rsidR="00A87AB1" w:rsidRPr="00F86BD1">
        <w:rPr>
          <w:rFonts w:ascii="Helvetica" w:hAnsi="Helvetica" w:cs="Helvetica"/>
        </w:rPr>
        <w:t xml:space="preserve">The next GSA Board meeting will be held on </w:t>
      </w:r>
      <w:r w:rsidR="00C42A5D" w:rsidRPr="00F86BD1">
        <w:rPr>
          <w:rFonts w:ascii="Helvetica" w:hAnsi="Helvetica" w:cs="Helvetica"/>
        </w:rPr>
        <w:t xml:space="preserve">October </w:t>
      </w:r>
      <w:r w:rsidR="00F678FD" w:rsidRPr="00F86BD1">
        <w:rPr>
          <w:rFonts w:ascii="Helvetica" w:hAnsi="Helvetica" w:cs="Helvetica"/>
        </w:rPr>
        <w:t>2</w:t>
      </w:r>
      <w:r w:rsidR="00C42A5D" w:rsidRPr="00F86BD1">
        <w:rPr>
          <w:rFonts w:ascii="Helvetica" w:hAnsi="Helvetica" w:cs="Helvetica"/>
        </w:rPr>
        <w:t>8, 2024</w:t>
      </w:r>
      <w:r w:rsidR="00F678FD" w:rsidRPr="00F86BD1">
        <w:rPr>
          <w:rFonts w:ascii="Helvetica" w:hAnsi="Helvetica" w:cs="Helvetica"/>
        </w:rPr>
        <w:t xml:space="preserve">. </w:t>
      </w:r>
      <w:r w:rsidR="0057657A" w:rsidRPr="00F86BD1">
        <w:rPr>
          <w:rFonts w:ascii="Helvetica" w:hAnsi="Helvetica" w:cs="Helvetica"/>
        </w:rPr>
        <w:t xml:space="preserve">  </w:t>
      </w:r>
      <w:r w:rsidR="00C42A5D" w:rsidRPr="00F86BD1">
        <w:rPr>
          <w:rFonts w:ascii="Helvetica" w:hAnsi="Helvetica" w:cs="Helvetica"/>
        </w:rPr>
        <w:t xml:space="preserve">The Advisory Committee met last on September 11, 2024.   </w:t>
      </w:r>
    </w:p>
    <w:p w14:paraId="11ABDECA" w14:textId="77777777" w:rsidR="00C42A5D" w:rsidRPr="00F86BD1" w:rsidRDefault="00C42A5D" w:rsidP="00A87AB1">
      <w:pPr>
        <w:pStyle w:val="paragraph"/>
        <w:spacing w:before="0" w:beforeAutospacing="0" w:after="0" w:afterAutospacing="0"/>
        <w:jc w:val="both"/>
        <w:textAlignment w:val="baseline"/>
        <w:rPr>
          <w:rFonts w:ascii="Helvetica" w:hAnsi="Helvetica" w:cs="Helvetica"/>
        </w:rPr>
      </w:pPr>
    </w:p>
    <w:p w14:paraId="415139FF" w14:textId="71A80C99" w:rsidR="00C42A5D" w:rsidRPr="00F86BD1" w:rsidRDefault="00C42A5D" w:rsidP="00A87AB1">
      <w:pPr>
        <w:pStyle w:val="paragraph"/>
        <w:spacing w:before="0" w:beforeAutospacing="0" w:after="0" w:afterAutospacing="0"/>
        <w:jc w:val="both"/>
        <w:textAlignment w:val="baseline"/>
        <w:rPr>
          <w:rFonts w:ascii="Helvetica" w:hAnsi="Helvetica" w:cs="Helvetica"/>
        </w:rPr>
      </w:pPr>
      <w:r w:rsidRPr="00F86BD1">
        <w:rPr>
          <w:rFonts w:ascii="Helvetica" w:hAnsi="Helvetica" w:cs="Helvetica"/>
        </w:rPr>
        <w:t>Since Advisor Camozzi is no</w:t>
      </w:r>
      <w:r w:rsidR="00F86BD1">
        <w:rPr>
          <w:rFonts w:ascii="Helvetica" w:hAnsi="Helvetica" w:cs="Helvetica"/>
        </w:rPr>
        <w:t xml:space="preserve">t here </w:t>
      </w:r>
      <w:r w:rsidRPr="00F86BD1">
        <w:rPr>
          <w:rFonts w:ascii="Helvetica" w:hAnsi="Helvetica" w:cs="Helvetica"/>
        </w:rPr>
        <w:t>to report on the  items discussed</w:t>
      </w:r>
      <w:r w:rsidR="00F86BD1">
        <w:rPr>
          <w:rFonts w:ascii="Helvetica" w:hAnsi="Helvetica" w:cs="Helvetica"/>
        </w:rPr>
        <w:t xml:space="preserve">, Director Wasem shared </w:t>
      </w:r>
      <w:r w:rsidRPr="00F86BD1">
        <w:rPr>
          <w:rFonts w:ascii="Helvetica" w:hAnsi="Helvetica" w:cs="Helvetica"/>
        </w:rPr>
        <w:t>the issue</w:t>
      </w:r>
      <w:r w:rsidR="00F86BD1">
        <w:rPr>
          <w:rFonts w:ascii="Helvetica" w:hAnsi="Helvetica" w:cs="Helvetica"/>
        </w:rPr>
        <w:t>s</w:t>
      </w:r>
      <w:r w:rsidRPr="00F86BD1">
        <w:rPr>
          <w:rFonts w:ascii="Helvetica" w:hAnsi="Helvetica" w:cs="Helvetica"/>
        </w:rPr>
        <w:t xml:space="preserve"> that were covered at that </w:t>
      </w:r>
      <w:r w:rsidR="00F86BD1" w:rsidRPr="00F86BD1">
        <w:rPr>
          <w:rFonts w:ascii="Helvetica" w:hAnsi="Helvetica" w:cs="Helvetica"/>
        </w:rPr>
        <w:t>meeting,</w:t>
      </w:r>
      <w:r w:rsidRPr="00F86BD1">
        <w:rPr>
          <w:rFonts w:ascii="Helvetica" w:hAnsi="Helvetica" w:cs="Helvetica"/>
        </w:rPr>
        <w:t xml:space="preserve"> </w:t>
      </w:r>
      <w:r w:rsidR="00F86BD1">
        <w:rPr>
          <w:rFonts w:ascii="Helvetica" w:hAnsi="Helvetica" w:cs="Helvetica"/>
        </w:rPr>
        <w:t xml:space="preserve">for </w:t>
      </w:r>
      <w:r w:rsidRPr="00F86BD1">
        <w:rPr>
          <w:rFonts w:ascii="Helvetica" w:hAnsi="Helvetica" w:cs="Helvetica"/>
        </w:rPr>
        <w:t>discuss</w:t>
      </w:r>
      <w:r w:rsidR="00F86BD1">
        <w:rPr>
          <w:rFonts w:ascii="Helvetica" w:hAnsi="Helvetica" w:cs="Helvetica"/>
        </w:rPr>
        <w:t>ion</w:t>
      </w:r>
      <w:r w:rsidRPr="00F86BD1">
        <w:rPr>
          <w:rFonts w:ascii="Helvetica" w:hAnsi="Helvetica" w:cs="Helvetica"/>
        </w:rPr>
        <w:t xml:space="preserve"> at the next meeting.</w:t>
      </w:r>
    </w:p>
    <w:p w14:paraId="79576208" w14:textId="524C1544" w:rsidR="00C42A5D" w:rsidRPr="00F86BD1" w:rsidRDefault="00C42A5D" w:rsidP="00C42A5D">
      <w:pPr>
        <w:pStyle w:val="paragraph"/>
        <w:numPr>
          <w:ilvl w:val="0"/>
          <w:numId w:val="12"/>
        </w:numPr>
        <w:spacing w:before="0" w:beforeAutospacing="0" w:after="0" w:afterAutospacing="0"/>
        <w:jc w:val="both"/>
        <w:textAlignment w:val="baseline"/>
        <w:rPr>
          <w:rFonts w:ascii="Helvetica" w:hAnsi="Helvetica" w:cs="Helvetica"/>
        </w:rPr>
      </w:pPr>
      <w:r w:rsidRPr="00F86BD1">
        <w:rPr>
          <w:rFonts w:ascii="Helvetica" w:hAnsi="Helvetica" w:cs="Helvetica"/>
        </w:rPr>
        <w:t>Approaches for Filling Data Gaps Objective. Staff shared that nine new monitoring wells are planned for the basin; three to monitor seawater intrusion and six to address data gaps for groundwater levels and interconnected surface water.</w:t>
      </w:r>
    </w:p>
    <w:p w14:paraId="3F91C3B4" w14:textId="1A8C5567" w:rsidR="007B544E" w:rsidRPr="00F86BD1" w:rsidRDefault="00C42A5D" w:rsidP="00E521FD">
      <w:pPr>
        <w:pStyle w:val="paragraph"/>
        <w:numPr>
          <w:ilvl w:val="0"/>
          <w:numId w:val="12"/>
        </w:numPr>
        <w:spacing w:before="0" w:beforeAutospacing="0" w:after="0" w:afterAutospacing="0"/>
        <w:jc w:val="both"/>
        <w:textAlignment w:val="baseline"/>
        <w:rPr>
          <w:rFonts w:ascii="Helvetica" w:hAnsi="Helvetica" w:cs="Helvetica"/>
        </w:rPr>
      </w:pPr>
      <w:r w:rsidRPr="00F86BD1">
        <w:rPr>
          <w:rFonts w:ascii="Helvetica" w:hAnsi="Helvetica" w:cs="Helvetica"/>
        </w:rPr>
        <w:t>Voluntary metering program – A consultant is developing a voluntary work program.   The goal is to have it implementable in the next month and then outreach and soliciting volunteers for monitoring can occur. The focus will be on non- de minim</w:t>
      </w:r>
      <w:r w:rsidR="005D51FC" w:rsidRPr="00F86BD1">
        <w:rPr>
          <w:rFonts w:ascii="Helvetica" w:hAnsi="Helvetica" w:cs="Helvetica"/>
        </w:rPr>
        <w:t>i</w:t>
      </w:r>
      <w:r w:rsidRPr="00F86BD1">
        <w:rPr>
          <w:rFonts w:ascii="Helvetica" w:hAnsi="Helvetica" w:cs="Helvetica"/>
        </w:rPr>
        <w:t xml:space="preserve">s users.  </w:t>
      </w:r>
    </w:p>
    <w:p w14:paraId="7ED38053" w14:textId="5668CDE1" w:rsidR="005D51FC" w:rsidRPr="00F86BD1" w:rsidRDefault="005D51FC" w:rsidP="00E521FD">
      <w:pPr>
        <w:pStyle w:val="paragraph"/>
        <w:numPr>
          <w:ilvl w:val="0"/>
          <w:numId w:val="12"/>
        </w:numPr>
        <w:spacing w:before="0" w:beforeAutospacing="0" w:after="0" w:afterAutospacing="0"/>
        <w:jc w:val="both"/>
        <w:textAlignment w:val="baseline"/>
        <w:rPr>
          <w:rFonts w:ascii="Helvetica" w:hAnsi="Helvetica" w:cs="Helvetica"/>
        </w:rPr>
      </w:pPr>
      <w:r w:rsidRPr="00F86BD1">
        <w:rPr>
          <w:rFonts w:ascii="Helvetica" w:hAnsi="Helvetica" w:cs="Helvetica"/>
        </w:rPr>
        <w:t>Voluntary water management programs – Staff is looking for volunteers to sit on an ad hoc to develop the programs.</w:t>
      </w:r>
    </w:p>
    <w:p w14:paraId="28DE5A59" w14:textId="162E4BEF" w:rsidR="006328D0" w:rsidRDefault="005D51FC" w:rsidP="00A87AB1">
      <w:pPr>
        <w:pStyle w:val="paragraph"/>
        <w:numPr>
          <w:ilvl w:val="0"/>
          <w:numId w:val="12"/>
        </w:numPr>
        <w:spacing w:before="0" w:beforeAutospacing="0" w:after="0" w:afterAutospacing="0"/>
        <w:jc w:val="both"/>
        <w:textAlignment w:val="baseline"/>
        <w:rPr>
          <w:rFonts w:ascii="Helvetica" w:hAnsi="Helvetica" w:cs="Helvetica"/>
        </w:rPr>
      </w:pPr>
      <w:r w:rsidRPr="00F86BD1">
        <w:rPr>
          <w:rFonts w:ascii="Helvetica" w:hAnsi="Helvetica" w:cs="Helvetica"/>
        </w:rPr>
        <w:t>Projects and Management Actions – Meetings are occurring to further develop projects/project needs and management actions for managing groundwater.</w:t>
      </w:r>
    </w:p>
    <w:p w14:paraId="3FA5C900" w14:textId="77777777" w:rsidR="006D14EC" w:rsidRPr="006D14EC" w:rsidRDefault="006D14EC" w:rsidP="006D14EC">
      <w:pPr>
        <w:pStyle w:val="paragraph"/>
        <w:spacing w:before="0" w:beforeAutospacing="0" w:after="0" w:afterAutospacing="0"/>
        <w:ind w:left="720"/>
        <w:jc w:val="both"/>
        <w:textAlignment w:val="baseline"/>
        <w:rPr>
          <w:rFonts w:ascii="Helvetica" w:hAnsi="Helvetica" w:cs="Helvetica"/>
        </w:rPr>
      </w:pPr>
    </w:p>
    <w:p w14:paraId="2998ED19" w14:textId="4392AB26" w:rsidR="00D22B29" w:rsidRPr="00880763" w:rsidRDefault="00D22B29" w:rsidP="00ED1823">
      <w:pPr>
        <w:pStyle w:val="NoSpacing"/>
        <w:jc w:val="both"/>
        <w:rPr>
          <w:rFonts w:ascii="Helvetica" w:hAnsi="Helvetica" w:cstheme="minorHAnsi"/>
          <w:b/>
          <w:bCs/>
          <w:color w:val="808080" w:themeColor="background1" w:themeShade="80"/>
          <w:sz w:val="24"/>
          <w:szCs w:val="24"/>
        </w:rPr>
      </w:pPr>
      <w:r w:rsidRPr="00880763">
        <w:rPr>
          <w:rFonts w:ascii="Helvetica" w:hAnsi="Helvetica" w:cstheme="minorHAnsi"/>
          <w:b/>
          <w:bCs/>
          <w:color w:val="808080" w:themeColor="background1" w:themeShade="80"/>
          <w:sz w:val="24"/>
          <w:szCs w:val="24"/>
        </w:rPr>
        <w:t xml:space="preserve">Item </w:t>
      </w:r>
      <w:r w:rsidR="006D14EC">
        <w:rPr>
          <w:rFonts w:ascii="Helvetica" w:hAnsi="Helvetica" w:cstheme="minorHAnsi"/>
          <w:b/>
          <w:bCs/>
          <w:color w:val="808080" w:themeColor="background1" w:themeShade="80"/>
          <w:sz w:val="24"/>
          <w:szCs w:val="24"/>
        </w:rPr>
        <w:t>4:</w:t>
      </w:r>
      <w:r w:rsidRPr="00880763">
        <w:rPr>
          <w:rFonts w:ascii="Helvetica" w:hAnsi="Helvetica" w:cstheme="minorHAnsi"/>
          <w:b/>
          <w:bCs/>
          <w:color w:val="808080" w:themeColor="background1" w:themeShade="80"/>
          <w:sz w:val="24"/>
          <w:szCs w:val="24"/>
        </w:rPr>
        <w:t xml:space="preserve">  Report by Advisor Eugene Camozzi</w:t>
      </w:r>
    </w:p>
    <w:p w14:paraId="660FB623" w14:textId="561CEE20" w:rsidR="00283ADB" w:rsidRDefault="00133805" w:rsidP="006D14EC">
      <w:pPr>
        <w:pStyle w:val="NoSpacing"/>
        <w:jc w:val="both"/>
        <w:rPr>
          <w:rFonts w:ascii="Helvetica" w:hAnsi="Helvetica" w:cstheme="minorHAnsi"/>
          <w:sz w:val="24"/>
          <w:szCs w:val="24"/>
        </w:rPr>
      </w:pPr>
      <w:r>
        <w:rPr>
          <w:rFonts w:ascii="Helvetica" w:hAnsi="Helvetica" w:cstheme="minorHAnsi"/>
          <w:sz w:val="24"/>
          <w:szCs w:val="24"/>
        </w:rPr>
        <w:t>Advisor Camozzi  was n</w:t>
      </w:r>
      <w:r w:rsidR="00CC0CD4">
        <w:rPr>
          <w:rFonts w:ascii="Helvetica" w:hAnsi="Helvetica" w:cstheme="minorHAnsi"/>
          <w:sz w:val="24"/>
          <w:szCs w:val="24"/>
        </w:rPr>
        <w:t>ot in attendance</w:t>
      </w:r>
      <w:r w:rsidR="00C30F8D">
        <w:rPr>
          <w:rFonts w:ascii="Helvetica" w:hAnsi="Helvetica" w:cstheme="minorHAnsi"/>
          <w:sz w:val="24"/>
          <w:szCs w:val="24"/>
        </w:rPr>
        <w:t>.</w:t>
      </w:r>
    </w:p>
    <w:p w14:paraId="1889A061" w14:textId="77777777" w:rsidR="006D14EC" w:rsidRPr="006D14EC" w:rsidRDefault="006D14EC" w:rsidP="006D14EC">
      <w:pPr>
        <w:pStyle w:val="NoSpacing"/>
        <w:jc w:val="both"/>
        <w:rPr>
          <w:rFonts w:ascii="Helvetica" w:hAnsi="Helvetica" w:cstheme="minorHAnsi"/>
          <w:sz w:val="24"/>
          <w:szCs w:val="24"/>
        </w:rPr>
      </w:pPr>
    </w:p>
    <w:p w14:paraId="33DCB857" w14:textId="421A5C80" w:rsidR="00283ADB" w:rsidRDefault="00283ADB" w:rsidP="00283ADB">
      <w:pPr>
        <w:pStyle w:val="NoSpacing"/>
        <w:jc w:val="both"/>
        <w:rPr>
          <w:rFonts w:ascii="Helvetica" w:hAnsi="Helvetica" w:cstheme="minorHAnsi"/>
          <w:b/>
          <w:bCs/>
          <w:color w:val="808080" w:themeColor="background1" w:themeShade="80"/>
          <w:sz w:val="24"/>
          <w:szCs w:val="24"/>
        </w:rPr>
      </w:pPr>
      <w:r w:rsidRPr="00880763">
        <w:rPr>
          <w:rFonts w:ascii="Helvetica" w:hAnsi="Helvetica" w:cstheme="minorHAnsi"/>
          <w:b/>
          <w:bCs/>
          <w:color w:val="808080" w:themeColor="background1" w:themeShade="80"/>
          <w:sz w:val="24"/>
          <w:szCs w:val="24"/>
        </w:rPr>
        <w:t xml:space="preserve">Item </w:t>
      </w:r>
      <w:r w:rsidR="006D14EC">
        <w:rPr>
          <w:rFonts w:ascii="Helvetica" w:hAnsi="Helvetica" w:cstheme="minorHAnsi"/>
          <w:b/>
          <w:bCs/>
          <w:color w:val="808080" w:themeColor="background1" w:themeShade="80"/>
          <w:sz w:val="24"/>
          <w:szCs w:val="24"/>
        </w:rPr>
        <w:t>5</w:t>
      </w:r>
      <w:r w:rsidRPr="00880763">
        <w:rPr>
          <w:rFonts w:ascii="Helvetica" w:hAnsi="Helvetica" w:cstheme="minorHAnsi"/>
          <w:b/>
          <w:bCs/>
          <w:color w:val="808080" w:themeColor="background1" w:themeShade="80"/>
          <w:sz w:val="24"/>
          <w:szCs w:val="24"/>
        </w:rPr>
        <w:t xml:space="preserve">.  Report by Advisor </w:t>
      </w:r>
      <w:r>
        <w:rPr>
          <w:rFonts w:ascii="Helvetica" w:hAnsi="Helvetica" w:cstheme="minorHAnsi"/>
          <w:b/>
          <w:bCs/>
          <w:color w:val="808080" w:themeColor="background1" w:themeShade="80"/>
          <w:sz w:val="24"/>
          <w:szCs w:val="24"/>
        </w:rPr>
        <w:t>Jim Bundschu</w:t>
      </w:r>
    </w:p>
    <w:p w14:paraId="71495F38" w14:textId="77777777" w:rsidR="0051412D" w:rsidRDefault="00283ADB" w:rsidP="006D14EC">
      <w:pPr>
        <w:pStyle w:val="NoSpacing"/>
        <w:jc w:val="both"/>
        <w:rPr>
          <w:rFonts w:ascii="Helvetica" w:hAnsi="Helvetica" w:cstheme="minorHAnsi"/>
          <w:sz w:val="24"/>
          <w:szCs w:val="24"/>
        </w:rPr>
      </w:pPr>
      <w:r w:rsidRPr="00283ADB">
        <w:rPr>
          <w:rFonts w:ascii="Helvetica" w:hAnsi="Helvetica" w:cstheme="minorHAnsi"/>
          <w:sz w:val="24"/>
          <w:szCs w:val="24"/>
        </w:rPr>
        <w:t>The last meeting of the Sonoma Valley Advisory Committee was held on September 17, 2024</w:t>
      </w:r>
      <w:r w:rsidR="006D14EC">
        <w:rPr>
          <w:rFonts w:ascii="Helvetica" w:hAnsi="Helvetica" w:cstheme="minorHAnsi"/>
          <w:sz w:val="24"/>
          <w:szCs w:val="24"/>
        </w:rPr>
        <w:t xml:space="preserve">.   The meeting was devoted to the implementation of the GSP.   </w:t>
      </w:r>
      <w:r w:rsidR="0051412D">
        <w:rPr>
          <w:rFonts w:ascii="Helvetica" w:hAnsi="Helvetica" w:cstheme="minorHAnsi"/>
          <w:sz w:val="24"/>
          <w:szCs w:val="24"/>
        </w:rPr>
        <w:t xml:space="preserve">The following items were discussed: </w:t>
      </w:r>
    </w:p>
    <w:p w14:paraId="1E63AD43" w14:textId="77777777" w:rsidR="0051412D" w:rsidRDefault="0051412D" w:rsidP="006D14EC">
      <w:pPr>
        <w:pStyle w:val="NoSpacing"/>
        <w:jc w:val="both"/>
        <w:rPr>
          <w:rFonts w:ascii="Helvetica" w:hAnsi="Helvetica" w:cstheme="minorHAnsi"/>
          <w:sz w:val="24"/>
          <w:szCs w:val="24"/>
        </w:rPr>
      </w:pPr>
    </w:p>
    <w:p w14:paraId="1066C01C" w14:textId="77777777" w:rsidR="0051412D" w:rsidRDefault="0051412D" w:rsidP="0051412D">
      <w:pPr>
        <w:pStyle w:val="NoSpacing"/>
        <w:jc w:val="both"/>
        <w:rPr>
          <w:rFonts w:ascii="Helvetica" w:hAnsi="Helvetica" w:cs="Helvetica"/>
        </w:rPr>
      </w:pPr>
      <w:r>
        <w:rPr>
          <w:rFonts w:ascii="Helvetica" w:hAnsi="Helvetica" w:cstheme="minorHAnsi"/>
          <w:sz w:val="24"/>
          <w:szCs w:val="24"/>
        </w:rPr>
        <w:t xml:space="preserve">Monitoring and Metering Program:  </w:t>
      </w:r>
      <w:r w:rsidR="006D14EC">
        <w:rPr>
          <w:rFonts w:ascii="Helvetica" w:hAnsi="Helvetica" w:cstheme="minorHAnsi"/>
          <w:sz w:val="24"/>
          <w:szCs w:val="24"/>
        </w:rPr>
        <w:t>The topic that garnered the most interest and took up the most time was the monitoring and metering program needs</w:t>
      </w:r>
      <w:r>
        <w:rPr>
          <w:rFonts w:ascii="Helvetica" w:hAnsi="Helvetica" w:cstheme="minorHAnsi"/>
          <w:sz w:val="24"/>
          <w:szCs w:val="24"/>
        </w:rPr>
        <w:t xml:space="preserve">, including the </w:t>
      </w:r>
      <w:r w:rsidR="006D14EC" w:rsidRPr="0051412D">
        <w:rPr>
          <w:rFonts w:ascii="Helvetica" w:hAnsi="Helvetica" w:cs="Helvetica"/>
        </w:rPr>
        <w:t xml:space="preserve">Voluntary Metering Program: The draft workplan includes examples of metering plans from other GSPs, recommended meter types, and reporting protocols.  Outreach prioritization was also part of the workplan.  The goal is to improve understanding of pumping – both quantity and impacts to groundwater and in some cases streams. </w:t>
      </w:r>
      <w:r w:rsidRPr="0051412D">
        <w:rPr>
          <w:rFonts w:ascii="Helvetica" w:hAnsi="Helvetica" w:cs="Helvetica"/>
        </w:rPr>
        <w:t xml:space="preserve"> </w:t>
      </w:r>
      <w:r w:rsidR="006D14EC" w:rsidRPr="0051412D">
        <w:rPr>
          <w:rFonts w:ascii="Helvetica" w:hAnsi="Helvetica" w:cs="Helvetica"/>
        </w:rPr>
        <w:t xml:space="preserve">The goal </w:t>
      </w:r>
      <w:r w:rsidRPr="0051412D">
        <w:rPr>
          <w:rFonts w:ascii="Helvetica" w:hAnsi="Helvetica" w:cs="Helvetica"/>
        </w:rPr>
        <w:t>i</w:t>
      </w:r>
      <w:r w:rsidR="006D14EC" w:rsidRPr="0051412D">
        <w:rPr>
          <w:rFonts w:ascii="Helvetica" w:hAnsi="Helvetica" w:cs="Helvetica"/>
        </w:rPr>
        <w:t>s to award a contract for m</w:t>
      </w:r>
      <w:r w:rsidR="00F86BD1" w:rsidRPr="0051412D">
        <w:rPr>
          <w:rFonts w:ascii="Helvetica" w:hAnsi="Helvetica" w:cs="Helvetica"/>
        </w:rPr>
        <w:t xml:space="preserve">eters installation </w:t>
      </w:r>
      <w:r w:rsidR="006D14EC" w:rsidRPr="0051412D">
        <w:rPr>
          <w:rFonts w:ascii="Helvetica" w:hAnsi="Helvetica" w:cs="Helvetica"/>
        </w:rPr>
        <w:t xml:space="preserve">sometime this month.    </w:t>
      </w:r>
    </w:p>
    <w:p w14:paraId="63D8ABE9" w14:textId="77777777" w:rsidR="0051412D" w:rsidRDefault="0051412D" w:rsidP="0051412D">
      <w:pPr>
        <w:pStyle w:val="NoSpacing"/>
        <w:jc w:val="both"/>
        <w:rPr>
          <w:rFonts w:ascii="Helvetica" w:hAnsi="Helvetica" w:cs="Helvetica"/>
        </w:rPr>
      </w:pPr>
    </w:p>
    <w:p w14:paraId="6A5AAE75" w14:textId="77777777" w:rsidR="003A3140" w:rsidRDefault="0051412D" w:rsidP="003A3140">
      <w:pPr>
        <w:pStyle w:val="NoSpacing"/>
        <w:jc w:val="both"/>
        <w:rPr>
          <w:rFonts w:ascii="Helvetica" w:hAnsi="Helvetica" w:cs="Helvetica"/>
        </w:rPr>
      </w:pPr>
      <w:r>
        <w:rPr>
          <w:rFonts w:ascii="Helvetica" w:hAnsi="Helvetica" w:cs="Helvetica"/>
        </w:rPr>
        <w:t xml:space="preserve">The </w:t>
      </w:r>
      <w:r w:rsidR="00AC0E43" w:rsidRPr="0051412D">
        <w:rPr>
          <w:rFonts w:ascii="Helvetica" w:hAnsi="Helvetica" w:cs="Helvetica"/>
        </w:rPr>
        <w:t>Water-Use Efficiency Assessment</w:t>
      </w:r>
      <w:r>
        <w:rPr>
          <w:rFonts w:ascii="Helvetica" w:hAnsi="Helvetica" w:cs="Helvetica"/>
        </w:rPr>
        <w:t xml:space="preserve">:  Discussion centered on those efforts that would specifically be considered for grant funding. </w:t>
      </w:r>
      <w:r w:rsidR="00AC0E43" w:rsidRPr="0051412D">
        <w:rPr>
          <w:rFonts w:ascii="Helvetica" w:hAnsi="Helvetica" w:cs="Helvetica"/>
        </w:rPr>
        <w:t xml:space="preserve"> </w:t>
      </w:r>
      <w:r>
        <w:rPr>
          <w:rFonts w:ascii="Helvetica" w:hAnsi="Helvetica" w:cs="Helvetica"/>
        </w:rPr>
        <w:t xml:space="preserve"> The GSA contracted with Intera, Inc. to conduct an evaluation: cost, benefit, feasibility of the actions identified in the Groundwater Sustainability Plan. As part of their contract, Intera will develop a process for evaluating the actions. </w:t>
      </w:r>
    </w:p>
    <w:p w14:paraId="432EF664" w14:textId="77777777" w:rsidR="003A3140" w:rsidRDefault="003A3140" w:rsidP="003A3140">
      <w:pPr>
        <w:pStyle w:val="NoSpacing"/>
        <w:jc w:val="both"/>
        <w:rPr>
          <w:rFonts w:ascii="Helvetica" w:hAnsi="Helvetica" w:cs="Helvetica"/>
        </w:rPr>
      </w:pPr>
    </w:p>
    <w:p w14:paraId="058D99EA" w14:textId="77777777" w:rsidR="003A3140" w:rsidRDefault="003A3140" w:rsidP="003A3140">
      <w:pPr>
        <w:pStyle w:val="NoSpacing"/>
        <w:jc w:val="both"/>
        <w:rPr>
          <w:rFonts w:ascii="Helvetica" w:hAnsi="Helvetica" w:cs="Helvetica"/>
        </w:rPr>
      </w:pPr>
      <w:r w:rsidRPr="003A3140">
        <w:rPr>
          <w:rFonts w:ascii="Helvetica" w:hAnsi="Helvetica" w:cs="Helvetica"/>
        </w:rPr>
        <w:t>Development of Policies and Programs Options:  In areas with undesirable results</w:t>
      </w:r>
      <w:r>
        <w:rPr>
          <w:rFonts w:ascii="Helvetica" w:hAnsi="Helvetica" w:cs="Helvetica"/>
        </w:rPr>
        <w:t xml:space="preserve"> s</w:t>
      </w:r>
      <w:r w:rsidRPr="003A3140">
        <w:rPr>
          <w:rFonts w:ascii="Helvetica" w:hAnsi="Helvetica" w:cs="Helvetica"/>
        </w:rPr>
        <w:t>taff continue</w:t>
      </w:r>
      <w:r>
        <w:rPr>
          <w:rFonts w:ascii="Helvetica" w:hAnsi="Helvetica" w:cs="Helvetica"/>
        </w:rPr>
        <w:t>s to</w:t>
      </w:r>
      <w:r w:rsidRPr="003A3140">
        <w:rPr>
          <w:rFonts w:ascii="Helvetica" w:hAnsi="Helvetica" w:cs="Helvetica"/>
        </w:rPr>
        <w:t xml:space="preserve"> evaluate policies and programs that could help reduce groundwater use within these areas.</w:t>
      </w:r>
      <w:r>
        <w:rPr>
          <w:rFonts w:ascii="Helvetica" w:hAnsi="Helvetica" w:cs="Helvetica"/>
        </w:rPr>
        <w:t xml:space="preserve"> It is important to note that the Advisory Committee staff reported that t</w:t>
      </w:r>
      <w:r w:rsidRPr="003A3140">
        <w:rPr>
          <w:rFonts w:ascii="Helvetica" w:hAnsi="Helvetica" w:cs="Helvetica"/>
        </w:rPr>
        <w:t>he advisory committee and GSA Board include</w:t>
      </w:r>
      <w:r>
        <w:rPr>
          <w:rFonts w:ascii="Helvetica" w:hAnsi="Helvetica" w:cs="Helvetica"/>
        </w:rPr>
        <w:t xml:space="preserve">d consideration of options to </w:t>
      </w:r>
      <w:r w:rsidRPr="003A3140">
        <w:rPr>
          <w:rFonts w:ascii="Helvetica" w:hAnsi="Helvetica" w:cs="Helvetica"/>
        </w:rPr>
        <w:t xml:space="preserve"> limit permitting new groundwater use in depletion areas; </w:t>
      </w:r>
      <w:r>
        <w:rPr>
          <w:rFonts w:ascii="Helvetica" w:hAnsi="Helvetica" w:cs="Helvetica"/>
        </w:rPr>
        <w:t xml:space="preserve">requiting </w:t>
      </w:r>
      <w:r w:rsidRPr="003A3140">
        <w:rPr>
          <w:rFonts w:ascii="Helvetica" w:hAnsi="Helvetica" w:cs="Helvetica"/>
        </w:rPr>
        <w:t xml:space="preserve">mandatory metering for non-diminimis users; </w:t>
      </w:r>
      <w:r>
        <w:rPr>
          <w:rFonts w:ascii="Helvetica" w:hAnsi="Helvetica" w:cs="Helvetica"/>
        </w:rPr>
        <w:t xml:space="preserve">requiring </w:t>
      </w:r>
      <w:r w:rsidRPr="003A3140">
        <w:rPr>
          <w:rFonts w:ascii="Helvetica" w:hAnsi="Helvetica" w:cs="Helvetica"/>
        </w:rPr>
        <w:t xml:space="preserve">mandatory extraction limitations; </w:t>
      </w:r>
      <w:r>
        <w:rPr>
          <w:rFonts w:ascii="Helvetica" w:hAnsi="Helvetica" w:cs="Helvetica"/>
        </w:rPr>
        <w:t xml:space="preserve">explore </w:t>
      </w:r>
      <w:r w:rsidRPr="003A3140">
        <w:rPr>
          <w:rFonts w:ascii="Helvetica" w:hAnsi="Helvetica" w:cs="Helvetica"/>
        </w:rPr>
        <w:t xml:space="preserve">groundwater trading programs; and domestic water well mitigation program. GSA staff have met with Permit Sonoma staff to discuss </w:t>
      </w:r>
      <w:r>
        <w:rPr>
          <w:rFonts w:ascii="Helvetica" w:hAnsi="Helvetica" w:cs="Helvetica"/>
        </w:rPr>
        <w:t>limiting new permits in those areas</w:t>
      </w:r>
    </w:p>
    <w:p w14:paraId="1CDF5C50" w14:textId="77777777" w:rsidR="003A3140" w:rsidRDefault="003A3140" w:rsidP="003A3140">
      <w:pPr>
        <w:pStyle w:val="NoSpacing"/>
        <w:jc w:val="both"/>
        <w:rPr>
          <w:rFonts w:ascii="Helvetica" w:hAnsi="Helvetica" w:cs="Helvetica"/>
        </w:rPr>
      </w:pPr>
    </w:p>
    <w:p w14:paraId="464C39F8" w14:textId="562B719C" w:rsidR="003A3140" w:rsidRDefault="003A3140" w:rsidP="003A3140">
      <w:pPr>
        <w:pStyle w:val="NoSpacing"/>
        <w:jc w:val="both"/>
        <w:rPr>
          <w:rFonts w:ascii="Helvetica" w:hAnsi="Helvetica" w:cs="Helvetica"/>
        </w:rPr>
      </w:pPr>
      <w:r w:rsidRPr="003A3140">
        <w:rPr>
          <w:rFonts w:ascii="Helvetica" w:hAnsi="Helvetica" w:cs="Helvetica"/>
        </w:rPr>
        <w:t>Voluntary Monitoring Program: The GSA launched the LEVEL UP! Voluntary Well Monitoring Program, including a webinar on August 19</w:t>
      </w:r>
      <w:r>
        <w:rPr>
          <w:rFonts w:ascii="Helvetica" w:hAnsi="Helvetica" w:cs="Helvetica"/>
        </w:rPr>
        <w:t>th</w:t>
      </w:r>
      <w:r w:rsidRPr="003A3140">
        <w:rPr>
          <w:rFonts w:ascii="Helvetica" w:hAnsi="Helvetica" w:cs="Helvetica"/>
        </w:rPr>
        <w:t xml:space="preserve">. The GSA </w:t>
      </w:r>
      <w:r>
        <w:rPr>
          <w:rFonts w:ascii="Helvetica" w:hAnsi="Helvetica" w:cs="Helvetica"/>
        </w:rPr>
        <w:t>is receiving</w:t>
      </w:r>
      <w:r w:rsidRPr="003A3140">
        <w:rPr>
          <w:rFonts w:ascii="Helvetica" w:hAnsi="Helvetica" w:cs="Helvetica"/>
        </w:rPr>
        <w:t xml:space="preserve"> enrollment forms from potential volunteers and is working on coordination data collection for fall 2024. </w:t>
      </w:r>
    </w:p>
    <w:p w14:paraId="64BB583D" w14:textId="77777777" w:rsidR="003A3140" w:rsidRPr="003A3140" w:rsidRDefault="003A3140" w:rsidP="003A3140">
      <w:pPr>
        <w:pStyle w:val="NoSpacing"/>
        <w:jc w:val="both"/>
        <w:rPr>
          <w:rFonts w:ascii="Helvetica" w:hAnsi="Helvetica" w:cs="Helvetica"/>
        </w:rPr>
      </w:pPr>
    </w:p>
    <w:p w14:paraId="711CDDBC" w14:textId="3EFE11DF" w:rsidR="00D40188" w:rsidRPr="007352A4" w:rsidRDefault="007352A4" w:rsidP="007352A4">
      <w:pPr>
        <w:jc w:val="both"/>
        <w:rPr>
          <w:rFonts w:ascii="Helvetica" w:hAnsi="Helvetica" w:cs="Helvetica"/>
        </w:rPr>
      </w:pPr>
      <w:r>
        <w:rPr>
          <w:rFonts w:ascii="Helvetica" w:hAnsi="Helvetica" w:cs="Helvetica"/>
        </w:rPr>
        <w:t>Advisor Bundschu closed his comments with the observation that p</w:t>
      </w:r>
      <w:r w:rsidR="003A3140" w:rsidRPr="003A3140">
        <w:rPr>
          <w:rFonts w:ascii="Helvetica" w:hAnsi="Helvetica" w:cs="Helvetica"/>
        </w:rPr>
        <w:t>eople are pretty prejudiced against vineyards</w:t>
      </w:r>
      <w:r>
        <w:rPr>
          <w:rFonts w:ascii="Helvetica" w:hAnsi="Helvetica" w:cs="Helvetica"/>
        </w:rPr>
        <w:t xml:space="preserve"> when it comes to groundwater use.</w:t>
      </w:r>
      <w:r w:rsidR="003A3140" w:rsidRPr="003A3140">
        <w:rPr>
          <w:rFonts w:ascii="Helvetica" w:hAnsi="Helvetica" w:cs="Helvetica"/>
        </w:rPr>
        <w:t xml:space="preserve"> </w:t>
      </w:r>
      <w:r>
        <w:rPr>
          <w:rFonts w:ascii="Helvetica" w:hAnsi="Helvetica" w:cs="Helvetica"/>
        </w:rPr>
        <w:t xml:space="preserve">As a result, </w:t>
      </w:r>
      <w:r w:rsidR="003A3140">
        <w:rPr>
          <w:rFonts w:ascii="Helvetica" w:hAnsi="Helvetica" w:cs="Helvetica"/>
        </w:rPr>
        <w:t xml:space="preserve">there are </w:t>
      </w:r>
      <w:r w:rsidR="003A3140" w:rsidRPr="003A3140">
        <w:rPr>
          <w:rFonts w:ascii="Helvetica" w:hAnsi="Helvetica" w:cs="Helvetica"/>
        </w:rPr>
        <w:t>a lot of dry farming recommendation</w:t>
      </w:r>
      <w:r>
        <w:rPr>
          <w:rFonts w:ascii="Helvetica" w:hAnsi="Helvetica" w:cs="Helvetica"/>
        </w:rPr>
        <w:t>s coming from the public</w:t>
      </w:r>
      <w:r w:rsidR="003A3140" w:rsidRPr="003A3140">
        <w:rPr>
          <w:rFonts w:ascii="Helvetica" w:hAnsi="Helvetica" w:cs="Helvetica"/>
        </w:rPr>
        <w:t xml:space="preserve">.  My role is to be quiet and slow it down and make sure they are using facts.  </w:t>
      </w:r>
      <w:r w:rsidR="0051412D" w:rsidRPr="003A3140">
        <w:rPr>
          <w:rFonts w:ascii="Helvetica" w:hAnsi="Helvetica" w:cs="Helvetica"/>
        </w:rPr>
        <w:t xml:space="preserve">  </w:t>
      </w:r>
    </w:p>
    <w:p w14:paraId="5C1567C3" w14:textId="77777777" w:rsidR="00590DE2" w:rsidRDefault="00D22B29" w:rsidP="00ED1823">
      <w:pPr>
        <w:pStyle w:val="NoSpacing"/>
        <w:jc w:val="both"/>
        <w:rPr>
          <w:rFonts w:ascii="Helvetica" w:hAnsi="Helvetica" w:cstheme="minorHAnsi"/>
          <w:b/>
          <w:bCs/>
          <w:color w:val="808080" w:themeColor="background1" w:themeShade="80"/>
          <w:sz w:val="24"/>
          <w:szCs w:val="24"/>
        </w:rPr>
      </w:pPr>
      <w:r w:rsidRPr="00ED1823">
        <w:rPr>
          <w:rFonts w:ascii="Helvetica" w:hAnsi="Helvetica" w:cstheme="minorHAnsi"/>
          <w:b/>
          <w:bCs/>
          <w:color w:val="808080" w:themeColor="background1" w:themeShade="80"/>
          <w:sz w:val="24"/>
          <w:szCs w:val="24"/>
        </w:rPr>
        <w:t>Item 6.  Report by Advisor Mike Martini</w:t>
      </w:r>
    </w:p>
    <w:p w14:paraId="53B10C8B" w14:textId="5EEAA72A" w:rsidR="00133805" w:rsidRPr="00133805" w:rsidRDefault="003C49AC" w:rsidP="00ED1823">
      <w:pPr>
        <w:pStyle w:val="NoSpacing"/>
        <w:jc w:val="both"/>
        <w:rPr>
          <w:rFonts w:ascii="Helvetica" w:hAnsi="Helvetica" w:cstheme="minorHAnsi"/>
          <w:sz w:val="24"/>
          <w:szCs w:val="24"/>
        </w:rPr>
      </w:pPr>
      <w:r>
        <w:rPr>
          <w:rFonts w:ascii="Helvetica" w:hAnsi="Helvetica" w:cstheme="minorHAnsi"/>
          <w:sz w:val="24"/>
          <w:szCs w:val="24"/>
        </w:rPr>
        <w:t>Advisor Martini</w:t>
      </w:r>
      <w:r w:rsidR="007352A4">
        <w:rPr>
          <w:rFonts w:ascii="Helvetica" w:hAnsi="Helvetica" w:cstheme="minorHAnsi"/>
          <w:sz w:val="24"/>
          <w:szCs w:val="24"/>
        </w:rPr>
        <w:t xml:space="preserve"> was not in attendance.</w:t>
      </w:r>
    </w:p>
    <w:p w14:paraId="40262354" w14:textId="77777777" w:rsidR="00BC4971" w:rsidRDefault="00BC4971" w:rsidP="00BC4971">
      <w:pPr>
        <w:pStyle w:val="NoSpacing"/>
        <w:jc w:val="both"/>
        <w:rPr>
          <w:rFonts w:ascii="Helvetica" w:hAnsi="Helvetica" w:cstheme="minorHAnsi"/>
          <w:sz w:val="24"/>
          <w:szCs w:val="24"/>
        </w:rPr>
      </w:pPr>
    </w:p>
    <w:p w14:paraId="101B27A4" w14:textId="77777777" w:rsidR="005730B2" w:rsidRDefault="00B81F61" w:rsidP="006149A8">
      <w:pPr>
        <w:pStyle w:val="NoSpacing"/>
        <w:rPr>
          <w:rFonts w:ascii="Helvetica" w:hAnsi="Helvetica" w:cs="Helvetica"/>
          <w:b/>
          <w:bCs/>
          <w:color w:val="767171" w:themeColor="background2" w:themeShade="80"/>
        </w:rPr>
      </w:pPr>
      <w:bookmarkStart w:id="0" w:name="_Hlk116560454"/>
      <w:r w:rsidRPr="00133805">
        <w:rPr>
          <w:rFonts w:ascii="Helvetica" w:hAnsi="Helvetica" w:cs="Helvetica"/>
          <w:b/>
          <w:bCs/>
          <w:color w:val="767171" w:themeColor="background2" w:themeShade="80"/>
        </w:rPr>
        <w:t>Item 7:  Report of Technical Advisor Tamayo</w:t>
      </w:r>
      <w:r w:rsidR="00C7039E" w:rsidRPr="00133805">
        <w:rPr>
          <w:rFonts w:ascii="Helvetica" w:hAnsi="Helvetica" w:cs="Helvetica"/>
          <w:b/>
          <w:bCs/>
          <w:color w:val="767171" w:themeColor="background2" w:themeShade="80"/>
        </w:rPr>
        <w:t xml:space="preserve"> </w:t>
      </w:r>
      <w:r w:rsidR="005730B2">
        <w:rPr>
          <w:rFonts w:ascii="Helvetica" w:hAnsi="Helvetica" w:cs="Helvetica"/>
          <w:b/>
          <w:bCs/>
          <w:color w:val="767171" w:themeColor="background2" w:themeShade="80"/>
        </w:rPr>
        <w:t xml:space="preserve"> </w:t>
      </w:r>
    </w:p>
    <w:p w14:paraId="10637D34" w14:textId="27DE93AD" w:rsidR="003C49AC" w:rsidRDefault="007352A4" w:rsidP="006149A8">
      <w:pPr>
        <w:pStyle w:val="NoSpacing"/>
        <w:rPr>
          <w:rFonts w:ascii="Helvetica" w:hAnsi="Helvetica" w:cs="Helvetica"/>
          <w:sz w:val="24"/>
          <w:szCs w:val="24"/>
        </w:rPr>
      </w:pPr>
      <w:r>
        <w:rPr>
          <w:rFonts w:ascii="Helvetica" w:hAnsi="Helvetica" w:cs="Helvetica"/>
          <w:sz w:val="24"/>
          <w:szCs w:val="24"/>
        </w:rPr>
        <w:t>Advisor Tamayo asked Chair Mulas and Counselor Idell is the NBWD Resolutions should be made available on the website?</w:t>
      </w:r>
    </w:p>
    <w:p w14:paraId="6FE973DD" w14:textId="77777777" w:rsidR="007352A4" w:rsidRDefault="007352A4" w:rsidP="006149A8">
      <w:pPr>
        <w:pStyle w:val="NoSpacing"/>
        <w:rPr>
          <w:rFonts w:ascii="Helvetica" w:hAnsi="Helvetica" w:cs="Helvetica"/>
          <w:sz w:val="24"/>
          <w:szCs w:val="24"/>
        </w:rPr>
      </w:pPr>
    </w:p>
    <w:p w14:paraId="56EE9085" w14:textId="53EBE115" w:rsidR="007352A4" w:rsidRDefault="007352A4" w:rsidP="006149A8">
      <w:pPr>
        <w:pStyle w:val="NoSpacing"/>
        <w:rPr>
          <w:rFonts w:ascii="Helvetica" w:hAnsi="Helvetica" w:cs="Helvetica"/>
          <w:sz w:val="24"/>
          <w:szCs w:val="24"/>
        </w:rPr>
      </w:pPr>
      <w:r>
        <w:rPr>
          <w:rFonts w:ascii="Helvetica" w:hAnsi="Helvetica" w:cs="Helvetica"/>
          <w:sz w:val="24"/>
          <w:szCs w:val="24"/>
        </w:rPr>
        <w:t xml:space="preserve">Counselor Idell and Chair Mulas responded that “yes” they should be posted on the website.   </w:t>
      </w:r>
    </w:p>
    <w:p w14:paraId="16DFE503" w14:textId="77777777" w:rsidR="003C49AC" w:rsidRDefault="003C49AC" w:rsidP="006149A8">
      <w:pPr>
        <w:pStyle w:val="NoSpacing"/>
        <w:rPr>
          <w:rFonts w:ascii="Helvetica" w:hAnsi="Helvetica" w:cs="Helvetica"/>
          <w:sz w:val="24"/>
          <w:szCs w:val="24"/>
        </w:rPr>
      </w:pPr>
    </w:p>
    <w:p w14:paraId="7E938760" w14:textId="0E29675D" w:rsidR="003C49AC" w:rsidRPr="003C49AC" w:rsidRDefault="003C49AC" w:rsidP="003C49AC">
      <w:pPr>
        <w:pStyle w:val="ListParagraph"/>
        <w:numPr>
          <w:ilvl w:val="0"/>
          <w:numId w:val="1"/>
        </w:numPr>
        <w:spacing w:line="240" w:lineRule="auto"/>
        <w:rPr>
          <w:rFonts w:ascii="Helvetica" w:hAnsi="Helvetica" w:cs="Helvetica"/>
          <w:b/>
          <w:bCs/>
        </w:rPr>
      </w:pPr>
      <w:r w:rsidRPr="003C49AC">
        <w:rPr>
          <w:rFonts w:ascii="Helvetica" w:hAnsi="Helvetica" w:cs="Helvetica"/>
          <w:b/>
          <w:bCs/>
        </w:rPr>
        <w:t>ADJOURNMENT</w:t>
      </w:r>
    </w:p>
    <w:p w14:paraId="7CBD768A" w14:textId="36D4BDDC" w:rsidR="003C49AC" w:rsidRDefault="003C49AC" w:rsidP="003C49AC">
      <w:pPr>
        <w:pStyle w:val="NoSpacing"/>
        <w:jc w:val="both"/>
        <w:rPr>
          <w:rFonts w:ascii="Helvetica" w:hAnsi="Helvetica" w:cs="Helvetica"/>
          <w:sz w:val="24"/>
          <w:szCs w:val="24"/>
        </w:rPr>
      </w:pPr>
      <w:r>
        <w:rPr>
          <w:rFonts w:ascii="Helvetica" w:hAnsi="Helvetica" w:cs="Helvetica"/>
          <w:sz w:val="24"/>
          <w:szCs w:val="24"/>
        </w:rPr>
        <w:t xml:space="preserve">Director Sangiacomo made a motion to adjourn the public </w:t>
      </w:r>
      <w:r w:rsidR="009C74F9">
        <w:rPr>
          <w:rFonts w:ascii="Helvetica" w:hAnsi="Helvetica" w:cs="Helvetica"/>
          <w:sz w:val="24"/>
          <w:szCs w:val="24"/>
        </w:rPr>
        <w:t xml:space="preserve">portion </w:t>
      </w:r>
      <w:r>
        <w:rPr>
          <w:rFonts w:ascii="Helvetica" w:hAnsi="Helvetica" w:cs="Helvetica"/>
          <w:sz w:val="24"/>
          <w:szCs w:val="24"/>
        </w:rPr>
        <w:t xml:space="preserve">of the </w:t>
      </w:r>
      <w:r w:rsidR="009C74F9">
        <w:rPr>
          <w:rFonts w:ascii="Helvetica" w:hAnsi="Helvetica" w:cs="Helvetica"/>
          <w:sz w:val="24"/>
          <w:szCs w:val="24"/>
        </w:rPr>
        <w:t>NBWD Board meeting.</w:t>
      </w:r>
      <w:r>
        <w:rPr>
          <w:rFonts w:ascii="Helvetica" w:hAnsi="Helvetica" w:cs="Helvetica"/>
          <w:sz w:val="24"/>
          <w:szCs w:val="24"/>
        </w:rPr>
        <w:t xml:space="preserve"> Directo</w:t>
      </w:r>
      <w:r w:rsidR="007352A4">
        <w:rPr>
          <w:rFonts w:ascii="Helvetica" w:hAnsi="Helvetica" w:cs="Helvetica"/>
          <w:sz w:val="24"/>
          <w:szCs w:val="24"/>
        </w:rPr>
        <w:t>r Wasem</w:t>
      </w:r>
      <w:r>
        <w:rPr>
          <w:rFonts w:ascii="Helvetica" w:hAnsi="Helvetica" w:cs="Helvetica"/>
          <w:sz w:val="24"/>
          <w:szCs w:val="24"/>
        </w:rPr>
        <w:t xml:space="preserve"> seconded the motion.  With no other business the public </w:t>
      </w:r>
      <w:r w:rsidR="009C74F9">
        <w:rPr>
          <w:rFonts w:ascii="Helvetica" w:hAnsi="Helvetica" w:cs="Helvetica"/>
          <w:sz w:val="24"/>
          <w:szCs w:val="24"/>
        </w:rPr>
        <w:t xml:space="preserve">portion </w:t>
      </w:r>
      <w:r>
        <w:rPr>
          <w:rFonts w:ascii="Helvetica" w:hAnsi="Helvetica" w:cs="Helvetica"/>
          <w:sz w:val="24"/>
          <w:szCs w:val="24"/>
        </w:rPr>
        <w:t>of the meeting was adjourned at 4:</w:t>
      </w:r>
      <w:r w:rsidR="007352A4">
        <w:rPr>
          <w:rFonts w:ascii="Helvetica" w:hAnsi="Helvetica" w:cs="Helvetica"/>
          <w:sz w:val="24"/>
          <w:szCs w:val="24"/>
        </w:rPr>
        <w:t>40</w:t>
      </w:r>
      <w:r>
        <w:rPr>
          <w:rFonts w:ascii="Helvetica" w:hAnsi="Helvetica" w:cs="Helvetica"/>
          <w:sz w:val="24"/>
          <w:szCs w:val="24"/>
        </w:rPr>
        <w:t xml:space="preserve"> pm.</w:t>
      </w:r>
    </w:p>
    <w:p w14:paraId="6D66B7B5" w14:textId="77777777" w:rsidR="003C49AC" w:rsidRDefault="003C49AC" w:rsidP="003C49AC">
      <w:pPr>
        <w:pStyle w:val="NoSpacing"/>
        <w:jc w:val="both"/>
        <w:rPr>
          <w:rFonts w:ascii="Helvetica" w:hAnsi="Helvetica" w:cs="Helvetica"/>
          <w:sz w:val="24"/>
          <w:szCs w:val="24"/>
        </w:rPr>
      </w:pPr>
    </w:p>
    <w:p w14:paraId="30C09F18" w14:textId="6583723D" w:rsidR="003C49AC" w:rsidRPr="003C49AC" w:rsidRDefault="003C49AC" w:rsidP="003C49AC">
      <w:pPr>
        <w:pStyle w:val="NoSpacing"/>
        <w:numPr>
          <w:ilvl w:val="0"/>
          <w:numId w:val="1"/>
        </w:numPr>
        <w:jc w:val="both"/>
        <w:rPr>
          <w:rFonts w:ascii="Helvetica" w:hAnsi="Helvetica" w:cs="Helvetica"/>
          <w:b/>
          <w:bCs/>
          <w:sz w:val="24"/>
          <w:szCs w:val="24"/>
        </w:rPr>
      </w:pPr>
      <w:r w:rsidRPr="003C49AC">
        <w:rPr>
          <w:rFonts w:ascii="Helvetica" w:hAnsi="Helvetica" w:cs="Helvetica"/>
          <w:b/>
          <w:bCs/>
          <w:sz w:val="24"/>
          <w:szCs w:val="24"/>
        </w:rPr>
        <w:t>CLOSED SESSION (Item #</w:t>
      </w:r>
      <w:r w:rsidR="007352A4">
        <w:rPr>
          <w:rFonts w:ascii="Helvetica" w:hAnsi="Helvetica" w:cs="Helvetica"/>
          <w:b/>
          <w:bCs/>
          <w:sz w:val="24"/>
          <w:szCs w:val="24"/>
        </w:rPr>
        <w:t>2</w:t>
      </w:r>
      <w:r w:rsidRPr="003C49AC">
        <w:rPr>
          <w:rFonts w:ascii="Helvetica" w:hAnsi="Helvetica" w:cs="Helvetica"/>
          <w:b/>
          <w:bCs/>
          <w:sz w:val="24"/>
          <w:szCs w:val="24"/>
        </w:rPr>
        <w:t xml:space="preserve"> on the agenda)</w:t>
      </w:r>
    </w:p>
    <w:p w14:paraId="6C8D7B24" w14:textId="77777777" w:rsidR="003C49AC" w:rsidRDefault="003C49AC" w:rsidP="003C49AC">
      <w:pPr>
        <w:rPr>
          <w:rFonts w:ascii="Helvetica" w:hAnsi="Helvetica" w:cs="Helvetica"/>
        </w:rPr>
      </w:pPr>
    </w:p>
    <w:p w14:paraId="52D57C4C" w14:textId="642B3701" w:rsidR="003C49AC" w:rsidRPr="00D14793" w:rsidRDefault="003C49AC" w:rsidP="003C49AC">
      <w:pPr>
        <w:rPr>
          <w:rFonts w:ascii="Helvetica" w:hAnsi="Helvetica" w:cs="Helvetica"/>
        </w:rPr>
      </w:pPr>
      <w:r w:rsidRPr="00D14793">
        <w:rPr>
          <w:rFonts w:ascii="Helvetica" w:hAnsi="Helvetica" w:cs="Helvetica"/>
        </w:rPr>
        <w:t xml:space="preserve">The next meeting will be held </w:t>
      </w:r>
      <w:r w:rsidR="007352A4">
        <w:rPr>
          <w:rFonts w:ascii="Helvetica" w:hAnsi="Helvetica" w:cs="Helvetica"/>
        </w:rPr>
        <w:t>November 12</w:t>
      </w:r>
      <w:r w:rsidR="007352A4" w:rsidRPr="007352A4">
        <w:rPr>
          <w:rFonts w:ascii="Helvetica" w:hAnsi="Helvetica" w:cs="Helvetica"/>
          <w:vertAlign w:val="superscript"/>
        </w:rPr>
        <w:t>th</w:t>
      </w:r>
      <w:r w:rsidR="007352A4">
        <w:rPr>
          <w:rFonts w:ascii="Helvetica" w:hAnsi="Helvetica" w:cs="Helvetica"/>
        </w:rPr>
        <w:t xml:space="preserve"> </w:t>
      </w:r>
      <w:r w:rsidRPr="00D14793">
        <w:rPr>
          <w:rFonts w:ascii="Helvetica" w:hAnsi="Helvetica" w:cs="Helvetica"/>
        </w:rPr>
        <w:t>at the Shell-Vista Fire Station.</w:t>
      </w:r>
    </w:p>
    <w:p w14:paraId="630E48C6" w14:textId="77777777" w:rsidR="003C49AC" w:rsidRPr="007B2C00" w:rsidRDefault="003C49AC" w:rsidP="003C49AC">
      <w:pPr>
        <w:rPr>
          <w:rFonts w:ascii="Helvetica" w:hAnsi="Helvetica" w:cstheme="minorHAnsi"/>
          <w:i/>
          <w:iCs/>
          <w:sz w:val="24"/>
          <w:szCs w:val="24"/>
        </w:rPr>
      </w:pPr>
      <w:r w:rsidRPr="001D70ED">
        <w:rPr>
          <w:rFonts w:ascii="Helvetica" w:hAnsi="Helvetica" w:cstheme="minorHAnsi"/>
          <w:i/>
          <w:iCs/>
          <w:sz w:val="24"/>
          <w:szCs w:val="24"/>
        </w:rPr>
        <w:t>Board meeting documents are available to review prior to the meeting at the Shell-Vista Station, 22950 Broadway, Sonoma California.  Please call or contact Mike Mulas for an appointment to obtain a copy.</w:t>
      </w:r>
    </w:p>
    <w:p w14:paraId="465D264F" w14:textId="77777777" w:rsidR="003C49AC" w:rsidRDefault="003C49AC" w:rsidP="006149A8">
      <w:pPr>
        <w:pStyle w:val="NoSpacing"/>
        <w:rPr>
          <w:rFonts w:ascii="Helvetica" w:hAnsi="Helvetica" w:cs="Helvetica"/>
          <w:sz w:val="24"/>
          <w:szCs w:val="24"/>
        </w:rPr>
      </w:pPr>
    </w:p>
    <w:p w14:paraId="012F52EB" w14:textId="682D099B" w:rsidR="003C49AC" w:rsidRPr="003C49AC" w:rsidRDefault="003C49AC" w:rsidP="003C49AC">
      <w:pPr>
        <w:pStyle w:val="NoSpacing"/>
        <w:rPr>
          <w:rFonts w:ascii="Helvetica" w:hAnsi="Helvetica" w:cs="Helvetica"/>
          <w:sz w:val="24"/>
          <w:szCs w:val="24"/>
        </w:rPr>
      </w:pPr>
    </w:p>
    <w:p w14:paraId="7C9450FE" w14:textId="4242EBC7" w:rsidR="004A08FC" w:rsidRPr="005730B2" w:rsidRDefault="005730B2" w:rsidP="006149A8">
      <w:pPr>
        <w:pStyle w:val="NoSpacing"/>
        <w:rPr>
          <w:rFonts w:ascii="Helvetica" w:hAnsi="Helvetica" w:cs="Helvetica"/>
          <w:color w:val="767171" w:themeColor="background2" w:themeShade="80"/>
        </w:rPr>
      </w:pPr>
      <w:r w:rsidRPr="005730B2">
        <w:rPr>
          <w:rFonts w:ascii="Helvetica" w:hAnsi="Helvetica" w:cs="Helvetica"/>
          <w:color w:val="767171" w:themeColor="background2" w:themeShade="80"/>
        </w:rPr>
        <w:t xml:space="preserve"> </w:t>
      </w:r>
    </w:p>
    <w:bookmarkEnd w:id="0"/>
    <w:p w14:paraId="02FDA827" w14:textId="510920A1" w:rsidR="005506FD" w:rsidRPr="001D70ED" w:rsidRDefault="005506FD">
      <w:pPr>
        <w:rPr>
          <w:rFonts w:ascii="Helvetica" w:hAnsi="Helvetica" w:cstheme="minorHAnsi"/>
          <w:i/>
          <w:iCs/>
          <w:sz w:val="24"/>
          <w:szCs w:val="24"/>
        </w:rPr>
      </w:pPr>
    </w:p>
    <w:sectPr w:rsidR="005506FD" w:rsidRPr="001D70E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DE7B" w14:textId="77777777" w:rsidR="00964339" w:rsidRDefault="00964339" w:rsidP="001E6864">
      <w:pPr>
        <w:spacing w:after="0" w:line="240" w:lineRule="auto"/>
      </w:pPr>
      <w:r>
        <w:separator/>
      </w:r>
    </w:p>
  </w:endnote>
  <w:endnote w:type="continuationSeparator" w:id="0">
    <w:p w14:paraId="3DB089E0" w14:textId="77777777" w:rsidR="00964339" w:rsidRDefault="00964339"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773983"/>
      <w:docPartObj>
        <w:docPartGallery w:val="Page Numbers (Bottom of Page)"/>
        <w:docPartUnique/>
      </w:docPartObj>
    </w:sdtPr>
    <w:sdtEndPr>
      <w:rPr>
        <w:noProof/>
      </w:rPr>
    </w:sdtEndPr>
    <w:sdtContent>
      <w:p w14:paraId="0E0E74DE" w14:textId="473576B0" w:rsidR="007B2C00" w:rsidRDefault="007B2C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31A0F" w14:textId="77777777" w:rsidR="00964339" w:rsidRDefault="00964339" w:rsidP="001E6864">
      <w:pPr>
        <w:spacing w:after="0" w:line="240" w:lineRule="auto"/>
      </w:pPr>
      <w:r>
        <w:separator/>
      </w:r>
    </w:p>
  </w:footnote>
  <w:footnote w:type="continuationSeparator" w:id="0">
    <w:p w14:paraId="28CA7F5A" w14:textId="77777777" w:rsidR="00964339" w:rsidRDefault="00964339" w:rsidP="001E6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15"/>
    <w:multiLevelType w:val="hybridMultilevel"/>
    <w:tmpl w:val="553A033C"/>
    <w:lvl w:ilvl="0" w:tplc="2BA47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7AB1"/>
    <w:multiLevelType w:val="hybridMultilevel"/>
    <w:tmpl w:val="40F2D89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0DC5"/>
    <w:multiLevelType w:val="hybridMultilevel"/>
    <w:tmpl w:val="F4F89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AE5F39"/>
    <w:multiLevelType w:val="hybridMultilevel"/>
    <w:tmpl w:val="C0424478"/>
    <w:lvl w:ilvl="0" w:tplc="62C217F6">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653FD"/>
    <w:multiLevelType w:val="hybridMultilevel"/>
    <w:tmpl w:val="6966E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15078"/>
    <w:multiLevelType w:val="hybridMultilevel"/>
    <w:tmpl w:val="F7B0B26A"/>
    <w:lvl w:ilvl="0" w:tplc="6DA00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156327"/>
    <w:multiLevelType w:val="hybridMultilevel"/>
    <w:tmpl w:val="944E0E26"/>
    <w:lvl w:ilvl="0" w:tplc="70AC1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C23400"/>
    <w:multiLevelType w:val="hybridMultilevel"/>
    <w:tmpl w:val="96D04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E68EE"/>
    <w:multiLevelType w:val="hybridMultilevel"/>
    <w:tmpl w:val="BF268E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A15E96"/>
    <w:multiLevelType w:val="hybridMultilevel"/>
    <w:tmpl w:val="5ED0CC10"/>
    <w:lvl w:ilvl="0" w:tplc="815885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B9435F"/>
    <w:multiLevelType w:val="hybridMultilevel"/>
    <w:tmpl w:val="F0C8F2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6393500">
    <w:abstractNumId w:val="1"/>
  </w:num>
  <w:num w:numId="2" w16cid:durableId="1103768462">
    <w:abstractNumId w:val="2"/>
  </w:num>
  <w:num w:numId="3" w16cid:durableId="1281229878">
    <w:abstractNumId w:val="7"/>
  </w:num>
  <w:num w:numId="4" w16cid:durableId="1494490574">
    <w:abstractNumId w:val="3"/>
  </w:num>
  <w:num w:numId="5" w16cid:durableId="1505124835">
    <w:abstractNumId w:val="0"/>
  </w:num>
  <w:num w:numId="6" w16cid:durableId="934291562">
    <w:abstractNumId w:val="6"/>
  </w:num>
  <w:num w:numId="7" w16cid:durableId="46607213">
    <w:abstractNumId w:val="10"/>
  </w:num>
  <w:num w:numId="8" w16cid:durableId="1043141647">
    <w:abstractNumId w:val="5"/>
  </w:num>
  <w:num w:numId="9" w16cid:durableId="753402610">
    <w:abstractNumId w:val="4"/>
  </w:num>
  <w:num w:numId="10" w16cid:durableId="1036352959">
    <w:abstractNumId w:val="9"/>
  </w:num>
  <w:num w:numId="11" w16cid:durableId="1456288871">
    <w:abstractNumId w:val="11"/>
  </w:num>
  <w:num w:numId="12" w16cid:durableId="73728346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67C"/>
    <w:rsid w:val="0000283B"/>
    <w:rsid w:val="00002ED5"/>
    <w:rsid w:val="00003B92"/>
    <w:rsid w:val="00003EDB"/>
    <w:rsid w:val="000050CA"/>
    <w:rsid w:val="00006EA5"/>
    <w:rsid w:val="00010A01"/>
    <w:rsid w:val="000119CC"/>
    <w:rsid w:val="00013CD1"/>
    <w:rsid w:val="00014823"/>
    <w:rsid w:val="00015C41"/>
    <w:rsid w:val="0002283B"/>
    <w:rsid w:val="00025386"/>
    <w:rsid w:val="00026834"/>
    <w:rsid w:val="000274DA"/>
    <w:rsid w:val="0002769D"/>
    <w:rsid w:val="00030EB5"/>
    <w:rsid w:val="0003105F"/>
    <w:rsid w:val="00032D11"/>
    <w:rsid w:val="00032DF2"/>
    <w:rsid w:val="00035D4F"/>
    <w:rsid w:val="00042D33"/>
    <w:rsid w:val="00044620"/>
    <w:rsid w:val="00045D01"/>
    <w:rsid w:val="00047AF9"/>
    <w:rsid w:val="00047F6F"/>
    <w:rsid w:val="0005560B"/>
    <w:rsid w:val="00057087"/>
    <w:rsid w:val="00060808"/>
    <w:rsid w:val="00063060"/>
    <w:rsid w:val="00063320"/>
    <w:rsid w:val="000640CC"/>
    <w:rsid w:val="00065E3D"/>
    <w:rsid w:val="00065F2A"/>
    <w:rsid w:val="0006666A"/>
    <w:rsid w:val="000734CD"/>
    <w:rsid w:val="00073B8B"/>
    <w:rsid w:val="00076B76"/>
    <w:rsid w:val="00083ED7"/>
    <w:rsid w:val="0008508D"/>
    <w:rsid w:val="00093663"/>
    <w:rsid w:val="0009507D"/>
    <w:rsid w:val="0009684F"/>
    <w:rsid w:val="000A08BF"/>
    <w:rsid w:val="000A215E"/>
    <w:rsid w:val="000A35DA"/>
    <w:rsid w:val="000A432A"/>
    <w:rsid w:val="000B27C6"/>
    <w:rsid w:val="000B3ABD"/>
    <w:rsid w:val="000B3C5D"/>
    <w:rsid w:val="000B7051"/>
    <w:rsid w:val="000B7CD1"/>
    <w:rsid w:val="000C0352"/>
    <w:rsid w:val="000C226D"/>
    <w:rsid w:val="000C25F6"/>
    <w:rsid w:val="000D1168"/>
    <w:rsid w:val="000D624F"/>
    <w:rsid w:val="000D6646"/>
    <w:rsid w:val="000D7E08"/>
    <w:rsid w:val="000E1DFA"/>
    <w:rsid w:val="000E208A"/>
    <w:rsid w:val="000E2205"/>
    <w:rsid w:val="000E27B0"/>
    <w:rsid w:val="000E4AC4"/>
    <w:rsid w:val="000E6623"/>
    <w:rsid w:val="000E7B0A"/>
    <w:rsid w:val="000F5C75"/>
    <w:rsid w:val="000F6392"/>
    <w:rsid w:val="000F7B8A"/>
    <w:rsid w:val="001006E2"/>
    <w:rsid w:val="00103E8A"/>
    <w:rsid w:val="00106AD6"/>
    <w:rsid w:val="00110FF7"/>
    <w:rsid w:val="00112A87"/>
    <w:rsid w:val="00115BD1"/>
    <w:rsid w:val="0011703C"/>
    <w:rsid w:val="00120A32"/>
    <w:rsid w:val="001257DD"/>
    <w:rsid w:val="001259AC"/>
    <w:rsid w:val="00126FA7"/>
    <w:rsid w:val="00132F02"/>
    <w:rsid w:val="00133214"/>
    <w:rsid w:val="00133805"/>
    <w:rsid w:val="0013454F"/>
    <w:rsid w:val="00134A2E"/>
    <w:rsid w:val="001351B0"/>
    <w:rsid w:val="00137BFD"/>
    <w:rsid w:val="00140307"/>
    <w:rsid w:val="0014109A"/>
    <w:rsid w:val="0014140F"/>
    <w:rsid w:val="001423CE"/>
    <w:rsid w:val="00146A8D"/>
    <w:rsid w:val="001477B0"/>
    <w:rsid w:val="00151848"/>
    <w:rsid w:val="00151863"/>
    <w:rsid w:val="00153859"/>
    <w:rsid w:val="0015683A"/>
    <w:rsid w:val="001574B1"/>
    <w:rsid w:val="0016192D"/>
    <w:rsid w:val="00162874"/>
    <w:rsid w:val="0016355E"/>
    <w:rsid w:val="00165792"/>
    <w:rsid w:val="00165E87"/>
    <w:rsid w:val="00166D3E"/>
    <w:rsid w:val="001712AF"/>
    <w:rsid w:val="00172024"/>
    <w:rsid w:val="00174C51"/>
    <w:rsid w:val="001754D2"/>
    <w:rsid w:val="00176A9E"/>
    <w:rsid w:val="001816A8"/>
    <w:rsid w:val="00182097"/>
    <w:rsid w:val="00182202"/>
    <w:rsid w:val="001829A7"/>
    <w:rsid w:val="001846E6"/>
    <w:rsid w:val="001868D2"/>
    <w:rsid w:val="00186955"/>
    <w:rsid w:val="00186ADA"/>
    <w:rsid w:val="00194AC6"/>
    <w:rsid w:val="00196983"/>
    <w:rsid w:val="001A2349"/>
    <w:rsid w:val="001A5292"/>
    <w:rsid w:val="001A6605"/>
    <w:rsid w:val="001A71A9"/>
    <w:rsid w:val="001B028A"/>
    <w:rsid w:val="001B05BB"/>
    <w:rsid w:val="001B0664"/>
    <w:rsid w:val="001B1C70"/>
    <w:rsid w:val="001B2717"/>
    <w:rsid w:val="001B6BF1"/>
    <w:rsid w:val="001B6F29"/>
    <w:rsid w:val="001B6FD0"/>
    <w:rsid w:val="001C15AD"/>
    <w:rsid w:val="001C561B"/>
    <w:rsid w:val="001C5A35"/>
    <w:rsid w:val="001C6CCF"/>
    <w:rsid w:val="001D600A"/>
    <w:rsid w:val="001D70ED"/>
    <w:rsid w:val="001D7520"/>
    <w:rsid w:val="001E198B"/>
    <w:rsid w:val="001E6864"/>
    <w:rsid w:val="001F16FC"/>
    <w:rsid w:val="001F28A5"/>
    <w:rsid w:val="001F5643"/>
    <w:rsid w:val="001F7D80"/>
    <w:rsid w:val="00202DC2"/>
    <w:rsid w:val="00205F4E"/>
    <w:rsid w:val="00205FE0"/>
    <w:rsid w:val="00207B90"/>
    <w:rsid w:val="00212F01"/>
    <w:rsid w:val="00212F8C"/>
    <w:rsid w:val="002130FC"/>
    <w:rsid w:val="00214A04"/>
    <w:rsid w:val="0021656A"/>
    <w:rsid w:val="0022010F"/>
    <w:rsid w:val="00221FEF"/>
    <w:rsid w:val="00224393"/>
    <w:rsid w:val="00227640"/>
    <w:rsid w:val="00230F4F"/>
    <w:rsid w:val="00235426"/>
    <w:rsid w:val="00243FB5"/>
    <w:rsid w:val="00246526"/>
    <w:rsid w:val="00246CE4"/>
    <w:rsid w:val="00246D26"/>
    <w:rsid w:val="00247039"/>
    <w:rsid w:val="002504CE"/>
    <w:rsid w:val="00252BEE"/>
    <w:rsid w:val="0027370A"/>
    <w:rsid w:val="002742FE"/>
    <w:rsid w:val="00274B27"/>
    <w:rsid w:val="002761E4"/>
    <w:rsid w:val="00276421"/>
    <w:rsid w:val="002773FC"/>
    <w:rsid w:val="00283ADB"/>
    <w:rsid w:val="00285036"/>
    <w:rsid w:val="00290E60"/>
    <w:rsid w:val="0029169C"/>
    <w:rsid w:val="00297D8E"/>
    <w:rsid w:val="002A154E"/>
    <w:rsid w:val="002A253A"/>
    <w:rsid w:val="002A2D8C"/>
    <w:rsid w:val="002A6DD8"/>
    <w:rsid w:val="002A7C77"/>
    <w:rsid w:val="002B0B92"/>
    <w:rsid w:val="002B13EF"/>
    <w:rsid w:val="002B7CBC"/>
    <w:rsid w:val="002C0350"/>
    <w:rsid w:val="002C169C"/>
    <w:rsid w:val="002C1794"/>
    <w:rsid w:val="002C35AE"/>
    <w:rsid w:val="002C472E"/>
    <w:rsid w:val="002C5B0A"/>
    <w:rsid w:val="002D1DBB"/>
    <w:rsid w:val="002D2628"/>
    <w:rsid w:val="002D343D"/>
    <w:rsid w:val="002D3901"/>
    <w:rsid w:val="002D3E86"/>
    <w:rsid w:val="002D4347"/>
    <w:rsid w:val="002D5249"/>
    <w:rsid w:val="002E0AC3"/>
    <w:rsid w:val="002E27AB"/>
    <w:rsid w:val="002E7189"/>
    <w:rsid w:val="002F12D9"/>
    <w:rsid w:val="002F1ECA"/>
    <w:rsid w:val="002F2D0F"/>
    <w:rsid w:val="002F625A"/>
    <w:rsid w:val="002F7CC4"/>
    <w:rsid w:val="003008CA"/>
    <w:rsid w:val="00302598"/>
    <w:rsid w:val="00303502"/>
    <w:rsid w:val="00304364"/>
    <w:rsid w:val="00306C78"/>
    <w:rsid w:val="00315949"/>
    <w:rsid w:val="003166C6"/>
    <w:rsid w:val="003175A8"/>
    <w:rsid w:val="003206AA"/>
    <w:rsid w:val="003209EE"/>
    <w:rsid w:val="0032374D"/>
    <w:rsid w:val="003239A6"/>
    <w:rsid w:val="00323C8E"/>
    <w:rsid w:val="00325C9A"/>
    <w:rsid w:val="00330976"/>
    <w:rsid w:val="003326CD"/>
    <w:rsid w:val="003344DC"/>
    <w:rsid w:val="003439DC"/>
    <w:rsid w:val="00350F5F"/>
    <w:rsid w:val="0035391A"/>
    <w:rsid w:val="00354A07"/>
    <w:rsid w:val="003555CA"/>
    <w:rsid w:val="0035671F"/>
    <w:rsid w:val="003574CE"/>
    <w:rsid w:val="00361BAF"/>
    <w:rsid w:val="003646BB"/>
    <w:rsid w:val="003701BB"/>
    <w:rsid w:val="0037073E"/>
    <w:rsid w:val="00370FCC"/>
    <w:rsid w:val="00371217"/>
    <w:rsid w:val="00377F78"/>
    <w:rsid w:val="00390036"/>
    <w:rsid w:val="0039518C"/>
    <w:rsid w:val="00396995"/>
    <w:rsid w:val="003A1132"/>
    <w:rsid w:val="003A3140"/>
    <w:rsid w:val="003A3683"/>
    <w:rsid w:val="003A49D5"/>
    <w:rsid w:val="003A539E"/>
    <w:rsid w:val="003B1E5B"/>
    <w:rsid w:val="003B4E19"/>
    <w:rsid w:val="003C0DD5"/>
    <w:rsid w:val="003C16A5"/>
    <w:rsid w:val="003C2A4E"/>
    <w:rsid w:val="003C4337"/>
    <w:rsid w:val="003C4401"/>
    <w:rsid w:val="003C49AB"/>
    <w:rsid w:val="003C49AC"/>
    <w:rsid w:val="003C4B94"/>
    <w:rsid w:val="003C7150"/>
    <w:rsid w:val="003D2277"/>
    <w:rsid w:val="003D2753"/>
    <w:rsid w:val="003D52B3"/>
    <w:rsid w:val="003D58B9"/>
    <w:rsid w:val="003D5A1C"/>
    <w:rsid w:val="003D794A"/>
    <w:rsid w:val="003D7CB2"/>
    <w:rsid w:val="003E193B"/>
    <w:rsid w:val="003E2BB4"/>
    <w:rsid w:val="003E4208"/>
    <w:rsid w:val="003E577B"/>
    <w:rsid w:val="003E593A"/>
    <w:rsid w:val="003F7EF7"/>
    <w:rsid w:val="004016EA"/>
    <w:rsid w:val="00403124"/>
    <w:rsid w:val="00407A5E"/>
    <w:rsid w:val="00416EAA"/>
    <w:rsid w:val="00422F5A"/>
    <w:rsid w:val="00424352"/>
    <w:rsid w:val="00426593"/>
    <w:rsid w:val="00430A85"/>
    <w:rsid w:val="00434FA4"/>
    <w:rsid w:val="00437D30"/>
    <w:rsid w:val="004436FF"/>
    <w:rsid w:val="00444437"/>
    <w:rsid w:val="00444B3A"/>
    <w:rsid w:val="00445642"/>
    <w:rsid w:val="00447825"/>
    <w:rsid w:val="00452062"/>
    <w:rsid w:val="00453ECB"/>
    <w:rsid w:val="00454809"/>
    <w:rsid w:val="00456A65"/>
    <w:rsid w:val="004643F5"/>
    <w:rsid w:val="00466527"/>
    <w:rsid w:val="004731CE"/>
    <w:rsid w:val="00476A34"/>
    <w:rsid w:val="004771C3"/>
    <w:rsid w:val="00477B30"/>
    <w:rsid w:val="00480869"/>
    <w:rsid w:val="00481960"/>
    <w:rsid w:val="00481CDB"/>
    <w:rsid w:val="00483A28"/>
    <w:rsid w:val="004840AF"/>
    <w:rsid w:val="00486456"/>
    <w:rsid w:val="004865BD"/>
    <w:rsid w:val="004913E4"/>
    <w:rsid w:val="00494068"/>
    <w:rsid w:val="00496F9B"/>
    <w:rsid w:val="004A08FC"/>
    <w:rsid w:val="004A3CD8"/>
    <w:rsid w:val="004A7DCD"/>
    <w:rsid w:val="004B16FE"/>
    <w:rsid w:val="004B2B51"/>
    <w:rsid w:val="004B4F25"/>
    <w:rsid w:val="004B68E3"/>
    <w:rsid w:val="004D2439"/>
    <w:rsid w:val="004D2FB1"/>
    <w:rsid w:val="004D7755"/>
    <w:rsid w:val="004E41E7"/>
    <w:rsid w:val="004E7B61"/>
    <w:rsid w:val="004F24CD"/>
    <w:rsid w:val="00500BCA"/>
    <w:rsid w:val="00500FBA"/>
    <w:rsid w:val="00502B39"/>
    <w:rsid w:val="00502B5D"/>
    <w:rsid w:val="005053A4"/>
    <w:rsid w:val="00506778"/>
    <w:rsid w:val="00510BDA"/>
    <w:rsid w:val="00511783"/>
    <w:rsid w:val="00511D0F"/>
    <w:rsid w:val="00512851"/>
    <w:rsid w:val="0051412D"/>
    <w:rsid w:val="00520CBA"/>
    <w:rsid w:val="00520DDA"/>
    <w:rsid w:val="00521B5D"/>
    <w:rsid w:val="00526D97"/>
    <w:rsid w:val="005330EB"/>
    <w:rsid w:val="005334E7"/>
    <w:rsid w:val="005338A1"/>
    <w:rsid w:val="00536F5A"/>
    <w:rsid w:val="005373E3"/>
    <w:rsid w:val="00537ACE"/>
    <w:rsid w:val="0054093D"/>
    <w:rsid w:val="00541210"/>
    <w:rsid w:val="0054461D"/>
    <w:rsid w:val="005447AF"/>
    <w:rsid w:val="0055016F"/>
    <w:rsid w:val="005506FD"/>
    <w:rsid w:val="00550A79"/>
    <w:rsid w:val="00550C9A"/>
    <w:rsid w:val="00551679"/>
    <w:rsid w:val="005527E1"/>
    <w:rsid w:val="005528DD"/>
    <w:rsid w:val="00560A3B"/>
    <w:rsid w:val="00560FAA"/>
    <w:rsid w:val="00561D5E"/>
    <w:rsid w:val="00561ED7"/>
    <w:rsid w:val="005621FE"/>
    <w:rsid w:val="0056426F"/>
    <w:rsid w:val="00565863"/>
    <w:rsid w:val="00565CF6"/>
    <w:rsid w:val="005730B2"/>
    <w:rsid w:val="00574D11"/>
    <w:rsid w:val="0057657A"/>
    <w:rsid w:val="00576E8A"/>
    <w:rsid w:val="00580A3B"/>
    <w:rsid w:val="005825B6"/>
    <w:rsid w:val="005827FE"/>
    <w:rsid w:val="00583265"/>
    <w:rsid w:val="00590881"/>
    <w:rsid w:val="00590DE2"/>
    <w:rsid w:val="00593737"/>
    <w:rsid w:val="0059619A"/>
    <w:rsid w:val="005972EA"/>
    <w:rsid w:val="00597BA7"/>
    <w:rsid w:val="005A0D0C"/>
    <w:rsid w:val="005A16EC"/>
    <w:rsid w:val="005A309B"/>
    <w:rsid w:val="005A4400"/>
    <w:rsid w:val="005B7749"/>
    <w:rsid w:val="005C04C1"/>
    <w:rsid w:val="005C1B15"/>
    <w:rsid w:val="005C2A3A"/>
    <w:rsid w:val="005C2D10"/>
    <w:rsid w:val="005C3EB2"/>
    <w:rsid w:val="005C59E2"/>
    <w:rsid w:val="005C6BF7"/>
    <w:rsid w:val="005D01D8"/>
    <w:rsid w:val="005D0BD4"/>
    <w:rsid w:val="005D28D0"/>
    <w:rsid w:val="005D48AF"/>
    <w:rsid w:val="005D4DB8"/>
    <w:rsid w:val="005D51FC"/>
    <w:rsid w:val="005D76C9"/>
    <w:rsid w:val="005E35CD"/>
    <w:rsid w:val="005E7DA2"/>
    <w:rsid w:val="005F01A8"/>
    <w:rsid w:val="005F0FF8"/>
    <w:rsid w:val="005F15A6"/>
    <w:rsid w:val="005F4573"/>
    <w:rsid w:val="005F4F22"/>
    <w:rsid w:val="00602F73"/>
    <w:rsid w:val="00604764"/>
    <w:rsid w:val="00605CC4"/>
    <w:rsid w:val="00611D75"/>
    <w:rsid w:val="0061273B"/>
    <w:rsid w:val="006149A8"/>
    <w:rsid w:val="00615347"/>
    <w:rsid w:val="00615449"/>
    <w:rsid w:val="006157B0"/>
    <w:rsid w:val="00615A73"/>
    <w:rsid w:val="00616034"/>
    <w:rsid w:val="00616881"/>
    <w:rsid w:val="006238B2"/>
    <w:rsid w:val="0062417C"/>
    <w:rsid w:val="00626A29"/>
    <w:rsid w:val="00626EE9"/>
    <w:rsid w:val="00630951"/>
    <w:rsid w:val="00630F17"/>
    <w:rsid w:val="00631222"/>
    <w:rsid w:val="006328D0"/>
    <w:rsid w:val="0063419D"/>
    <w:rsid w:val="00636223"/>
    <w:rsid w:val="00643A70"/>
    <w:rsid w:val="0064511F"/>
    <w:rsid w:val="0064655A"/>
    <w:rsid w:val="0065383D"/>
    <w:rsid w:val="00657DFB"/>
    <w:rsid w:val="00660BC1"/>
    <w:rsid w:val="00662820"/>
    <w:rsid w:val="00663706"/>
    <w:rsid w:val="006654E3"/>
    <w:rsid w:val="00667A0F"/>
    <w:rsid w:val="00670B64"/>
    <w:rsid w:val="00671288"/>
    <w:rsid w:val="00671EAA"/>
    <w:rsid w:val="00674E00"/>
    <w:rsid w:val="00677AB0"/>
    <w:rsid w:val="00681D05"/>
    <w:rsid w:val="0068289A"/>
    <w:rsid w:val="006829C1"/>
    <w:rsid w:val="006839A2"/>
    <w:rsid w:val="00685E42"/>
    <w:rsid w:val="00687341"/>
    <w:rsid w:val="00695656"/>
    <w:rsid w:val="006A1AF7"/>
    <w:rsid w:val="006A22FF"/>
    <w:rsid w:val="006A2A2D"/>
    <w:rsid w:val="006A5C38"/>
    <w:rsid w:val="006A5C93"/>
    <w:rsid w:val="006A6812"/>
    <w:rsid w:val="006A7558"/>
    <w:rsid w:val="006A7717"/>
    <w:rsid w:val="006B195D"/>
    <w:rsid w:val="006B33CA"/>
    <w:rsid w:val="006B36EB"/>
    <w:rsid w:val="006C0038"/>
    <w:rsid w:val="006C0397"/>
    <w:rsid w:val="006C1407"/>
    <w:rsid w:val="006C1544"/>
    <w:rsid w:val="006C7CEF"/>
    <w:rsid w:val="006D1291"/>
    <w:rsid w:val="006D14EC"/>
    <w:rsid w:val="006D1C04"/>
    <w:rsid w:val="006D27C9"/>
    <w:rsid w:val="006D7303"/>
    <w:rsid w:val="006E2E14"/>
    <w:rsid w:val="006E3089"/>
    <w:rsid w:val="006E35F2"/>
    <w:rsid w:val="006E365E"/>
    <w:rsid w:val="006E370F"/>
    <w:rsid w:val="006F0BB4"/>
    <w:rsid w:val="006F0BE8"/>
    <w:rsid w:val="006F1A3B"/>
    <w:rsid w:val="006F1D23"/>
    <w:rsid w:val="006F24CD"/>
    <w:rsid w:val="006F3655"/>
    <w:rsid w:val="006F7B8E"/>
    <w:rsid w:val="00700F19"/>
    <w:rsid w:val="00702A4F"/>
    <w:rsid w:val="0070345A"/>
    <w:rsid w:val="0071003D"/>
    <w:rsid w:val="00710392"/>
    <w:rsid w:val="007104A3"/>
    <w:rsid w:val="00712E42"/>
    <w:rsid w:val="007135FC"/>
    <w:rsid w:val="00715F46"/>
    <w:rsid w:val="00722170"/>
    <w:rsid w:val="0072640D"/>
    <w:rsid w:val="007265CD"/>
    <w:rsid w:val="00727069"/>
    <w:rsid w:val="00727119"/>
    <w:rsid w:val="00727A65"/>
    <w:rsid w:val="007312E3"/>
    <w:rsid w:val="007352A4"/>
    <w:rsid w:val="00741F94"/>
    <w:rsid w:val="00742E44"/>
    <w:rsid w:val="007475AE"/>
    <w:rsid w:val="00753B49"/>
    <w:rsid w:val="00757483"/>
    <w:rsid w:val="00763C76"/>
    <w:rsid w:val="00770873"/>
    <w:rsid w:val="00770E0E"/>
    <w:rsid w:val="00770FBC"/>
    <w:rsid w:val="00776B33"/>
    <w:rsid w:val="007822C8"/>
    <w:rsid w:val="00784384"/>
    <w:rsid w:val="007927DC"/>
    <w:rsid w:val="0079465D"/>
    <w:rsid w:val="007A33AE"/>
    <w:rsid w:val="007B0AFE"/>
    <w:rsid w:val="007B1FA6"/>
    <w:rsid w:val="007B2C00"/>
    <w:rsid w:val="007B4DA0"/>
    <w:rsid w:val="007B544E"/>
    <w:rsid w:val="007B5543"/>
    <w:rsid w:val="007C0260"/>
    <w:rsid w:val="007C3849"/>
    <w:rsid w:val="007C4423"/>
    <w:rsid w:val="007C66B6"/>
    <w:rsid w:val="007D0090"/>
    <w:rsid w:val="007D3391"/>
    <w:rsid w:val="007D4C09"/>
    <w:rsid w:val="007D53D7"/>
    <w:rsid w:val="007D6515"/>
    <w:rsid w:val="007D6AC7"/>
    <w:rsid w:val="007E1452"/>
    <w:rsid w:val="007E30C4"/>
    <w:rsid w:val="007E4200"/>
    <w:rsid w:val="007E602D"/>
    <w:rsid w:val="007E7701"/>
    <w:rsid w:val="007F21B1"/>
    <w:rsid w:val="008001A7"/>
    <w:rsid w:val="00800942"/>
    <w:rsid w:val="00807C96"/>
    <w:rsid w:val="008105FC"/>
    <w:rsid w:val="00812BC4"/>
    <w:rsid w:val="00813CA7"/>
    <w:rsid w:val="00820546"/>
    <w:rsid w:val="00826D06"/>
    <w:rsid w:val="00827530"/>
    <w:rsid w:val="00832378"/>
    <w:rsid w:val="00832704"/>
    <w:rsid w:val="00833AE4"/>
    <w:rsid w:val="00833C5F"/>
    <w:rsid w:val="008344F5"/>
    <w:rsid w:val="00837D85"/>
    <w:rsid w:val="00837E2F"/>
    <w:rsid w:val="008404F2"/>
    <w:rsid w:val="008425B3"/>
    <w:rsid w:val="0084306E"/>
    <w:rsid w:val="008433ED"/>
    <w:rsid w:val="008478D8"/>
    <w:rsid w:val="00850761"/>
    <w:rsid w:val="0085356F"/>
    <w:rsid w:val="00853CB4"/>
    <w:rsid w:val="00853DC4"/>
    <w:rsid w:val="00854CE7"/>
    <w:rsid w:val="00856804"/>
    <w:rsid w:val="00860892"/>
    <w:rsid w:val="0086093C"/>
    <w:rsid w:val="00860EFF"/>
    <w:rsid w:val="00860F9B"/>
    <w:rsid w:val="00866D78"/>
    <w:rsid w:val="00867C21"/>
    <w:rsid w:val="00867FC7"/>
    <w:rsid w:val="00874019"/>
    <w:rsid w:val="00874421"/>
    <w:rsid w:val="008753D5"/>
    <w:rsid w:val="00880763"/>
    <w:rsid w:val="00881AAF"/>
    <w:rsid w:val="0088237D"/>
    <w:rsid w:val="008864B6"/>
    <w:rsid w:val="00893879"/>
    <w:rsid w:val="008A0C47"/>
    <w:rsid w:val="008A2D42"/>
    <w:rsid w:val="008A5275"/>
    <w:rsid w:val="008A6D41"/>
    <w:rsid w:val="008B03E4"/>
    <w:rsid w:val="008B43D9"/>
    <w:rsid w:val="008B448E"/>
    <w:rsid w:val="008B7794"/>
    <w:rsid w:val="008C2BE9"/>
    <w:rsid w:val="008C39DA"/>
    <w:rsid w:val="008C51E8"/>
    <w:rsid w:val="008C7197"/>
    <w:rsid w:val="008D4EC4"/>
    <w:rsid w:val="008E7637"/>
    <w:rsid w:val="008E7DFF"/>
    <w:rsid w:val="008F0131"/>
    <w:rsid w:val="008F039B"/>
    <w:rsid w:val="008F086A"/>
    <w:rsid w:val="008F519B"/>
    <w:rsid w:val="008F79F7"/>
    <w:rsid w:val="00900B7E"/>
    <w:rsid w:val="00904299"/>
    <w:rsid w:val="00904570"/>
    <w:rsid w:val="0090579F"/>
    <w:rsid w:val="009110B0"/>
    <w:rsid w:val="009112F3"/>
    <w:rsid w:val="00911930"/>
    <w:rsid w:val="00913D01"/>
    <w:rsid w:val="00915313"/>
    <w:rsid w:val="0091566A"/>
    <w:rsid w:val="00917C8A"/>
    <w:rsid w:val="00926CE2"/>
    <w:rsid w:val="00932DBA"/>
    <w:rsid w:val="00933719"/>
    <w:rsid w:val="00934BD6"/>
    <w:rsid w:val="00936633"/>
    <w:rsid w:val="0093674E"/>
    <w:rsid w:val="0093679E"/>
    <w:rsid w:val="00941BC1"/>
    <w:rsid w:val="00942E38"/>
    <w:rsid w:val="00947655"/>
    <w:rsid w:val="00947A8D"/>
    <w:rsid w:val="0095779F"/>
    <w:rsid w:val="00961EF6"/>
    <w:rsid w:val="00962F3F"/>
    <w:rsid w:val="00964339"/>
    <w:rsid w:val="00965C27"/>
    <w:rsid w:val="009665FD"/>
    <w:rsid w:val="00966B67"/>
    <w:rsid w:val="0096723B"/>
    <w:rsid w:val="00974B6A"/>
    <w:rsid w:val="009753FC"/>
    <w:rsid w:val="009761F3"/>
    <w:rsid w:val="009772FD"/>
    <w:rsid w:val="009801E1"/>
    <w:rsid w:val="0098103A"/>
    <w:rsid w:val="00981609"/>
    <w:rsid w:val="00982FD3"/>
    <w:rsid w:val="009835FE"/>
    <w:rsid w:val="009927D1"/>
    <w:rsid w:val="009975CA"/>
    <w:rsid w:val="009A0FC1"/>
    <w:rsid w:val="009A7F21"/>
    <w:rsid w:val="009B2430"/>
    <w:rsid w:val="009B34B2"/>
    <w:rsid w:val="009B40FB"/>
    <w:rsid w:val="009B6EE8"/>
    <w:rsid w:val="009C0B9D"/>
    <w:rsid w:val="009C14D1"/>
    <w:rsid w:val="009C188E"/>
    <w:rsid w:val="009C24E7"/>
    <w:rsid w:val="009C4663"/>
    <w:rsid w:val="009C5F39"/>
    <w:rsid w:val="009C72FD"/>
    <w:rsid w:val="009C74F9"/>
    <w:rsid w:val="009D1382"/>
    <w:rsid w:val="009D237C"/>
    <w:rsid w:val="009D3D6E"/>
    <w:rsid w:val="009E34CD"/>
    <w:rsid w:val="009E37BB"/>
    <w:rsid w:val="009E4A47"/>
    <w:rsid w:val="009E4A6E"/>
    <w:rsid w:val="009E4F81"/>
    <w:rsid w:val="009E509B"/>
    <w:rsid w:val="009F14EE"/>
    <w:rsid w:val="009F43E5"/>
    <w:rsid w:val="00A017EF"/>
    <w:rsid w:val="00A0237D"/>
    <w:rsid w:val="00A05B8C"/>
    <w:rsid w:val="00A1060B"/>
    <w:rsid w:val="00A10D7E"/>
    <w:rsid w:val="00A115B1"/>
    <w:rsid w:val="00A137E3"/>
    <w:rsid w:val="00A160DD"/>
    <w:rsid w:val="00A23702"/>
    <w:rsid w:val="00A24B50"/>
    <w:rsid w:val="00A273C7"/>
    <w:rsid w:val="00A274EA"/>
    <w:rsid w:val="00A30455"/>
    <w:rsid w:val="00A34FEC"/>
    <w:rsid w:val="00A35F41"/>
    <w:rsid w:val="00A366F1"/>
    <w:rsid w:val="00A407F9"/>
    <w:rsid w:val="00A409AF"/>
    <w:rsid w:val="00A4156D"/>
    <w:rsid w:val="00A42AF1"/>
    <w:rsid w:val="00A441FE"/>
    <w:rsid w:val="00A44381"/>
    <w:rsid w:val="00A468B3"/>
    <w:rsid w:val="00A46A05"/>
    <w:rsid w:val="00A47144"/>
    <w:rsid w:val="00A51CA3"/>
    <w:rsid w:val="00A5497B"/>
    <w:rsid w:val="00A564FE"/>
    <w:rsid w:val="00A56E27"/>
    <w:rsid w:val="00A601AE"/>
    <w:rsid w:val="00A6470C"/>
    <w:rsid w:val="00A6498A"/>
    <w:rsid w:val="00A65F0D"/>
    <w:rsid w:val="00A66A95"/>
    <w:rsid w:val="00A670EA"/>
    <w:rsid w:val="00A727A9"/>
    <w:rsid w:val="00A74DDD"/>
    <w:rsid w:val="00A829A9"/>
    <w:rsid w:val="00A83F6C"/>
    <w:rsid w:val="00A84A47"/>
    <w:rsid w:val="00A87AB1"/>
    <w:rsid w:val="00A9101E"/>
    <w:rsid w:val="00A94092"/>
    <w:rsid w:val="00A96273"/>
    <w:rsid w:val="00A976CA"/>
    <w:rsid w:val="00AA10C4"/>
    <w:rsid w:val="00AA1539"/>
    <w:rsid w:val="00AA1CC6"/>
    <w:rsid w:val="00AA232F"/>
    <w:rsid w:val="00AA35C7"/>
    <w:rsid w:val="00AA49D9"/>
    <w:rsid w:val="00AB127E"/>
    <w:rsid w:val="00AB2248"/>
    <w:rsid w:val="00AB3AC4"/>
    <w:rsid w:val="00AC056F"/>
    <w:rsid w:val="00AC0E43"/>
    <w:rsid w:val="00AC5194"/>
    <w:rsid w:val="00AC5CD7"/>
    <w:rsid w:val="00AC7361"/>
    <w:rsid w:val="00AD1570"/>
    <w:rsid w:val="00AD175E"/>
    <w:rsid w:val="00AD296B"/>
    <w:rsid w:val="00AD5EE7"/>
    <w:rsid w:val="00AE23F8"/>
    <w:rsid w:val="00AE2EF5"/>
    <w:rsid w:val="00AF08A4"/>
    <w:rsid w:val="00AF0A2B"/>
    <w:rsid w:val="00AF197F"/>
    <w:rsid w:val="00AF24E7"/>
    <w:rsid w:val="00AF365A"/>
    <w:rsid w:val="00AF469D"/>
    <w:rsid w:val="00AF4CFE"/>
    <w:rsid w:val="00AF6A81"/>
    <w:rsid w:val="00AF6EA6"/>
    <w:rsid w:val="00B00C51"/>
    <w:rsid w:val="00B03475"/>
    <w:rsid w:val="00B0375A"/>
    <w:rsid w:val="00B04346"/>
    <w:rsid w:val="00B059ED"/>
    <w:rsid w:val="00B068F4"/>
    <w:rsid w:val="00B12B3B"/>
    <w:rsid w:val="00B13C58"/>
    <w:rsid w:val="00B147FA"/>
    <w:rsid w:val="00B16258"/>
    <w:rsid w:val="00B212EF"/>
    <w:rsid w:val="00B23385"/>
    <w:rsid w:val="00B23F4E"/>
    <w:rsid w:val="00B251B1"/>
    <w:rsid w:val="00B25E57"/>
    <w:rsid w:val="00B267A5"/>
    <w:rsid w:val="00B34A89"/>
    <w:rsid w:val="00B379FD"/>
    <w:rsid w:val="00B471B1"/>
    <w:rsid w:val="00B50949"/>
    <w:rsid w:val="00B51BE8"/>
    <w:rsid w:val="00B53D15"/>
    <w:rsid w:val="00B55BF6"/>
    <w:rsid w:val="00B56B1A"/>
    <w:rsid w:val="00B60220"/>
    <w:rsid w:val="00B64103"/>
    <w:rsid w:val="00B658A7"/>
    <w:rsid w:val="00B668A5"/>
    <w:rsid w:val="00B66FBA"/>
    <w:rsid w:val="00B67769"/>
    <w:rsid w:val="00B708DE"/>
    <w:rsid w:val="00B70A77"/>
    <w:rsid w:val="00B73733"/>
    <w:rsid w:val="00B77C66"/>
    <w:rsid w:val="00B81098"/>
    <w:rsid w:val="00B81DF1"/>
    <w:rsid w:val="00B81F61"/>
    <w:rsid w:val="00B82623"/>
    <w:rsid w:val="00B857B9"/>
    <w:rsid w:val="00B8640A"/>
    <w:rsid w:val="00B864BD"/>
    <w:rsid w:val="00B868D8"/>
    <w:rsid w:val="00B874C7"/>
    <w:rsid w:val="00B93832"/>
    <w:rsid w:val="00B93FAC"/>
    <w:rsid w:val="00B95E81"/>
    <w:rsid w:val="00B96F0C"/>
    <w:rsid w:val="00B9718D"/>
    <w:rsid w:val="00BA2732"/>
    <w:rsid w:val="00BA405F"/>
    <w:rsid w:val="00BA441E"/>
    <w:rsid w:val="00BA6941"/>
    <w:rsid w:val="00BB0580"/>
    <w:rsid w:val="00BB1938"/>
    <w:rsid w:val="00BB3A2A"/>
    <w:rsid w:val="00BC1BAC"/>
    <w:rsid w:val="00BC363F"/>
    <w:rsid w:val="00BC4971"/>
    <w:rsid w:val="00BC597D"/>
    <w:rsid w:val="00BC6D8F"/>
    <w:rsid w:val="00BD1115"/>
    <w:rsid w:val="00BD15BD"/>
    <w:rsid w:val="00BD2194"/>
    <w:rsid w:val="00BD3B5F"/>
    <w:rsid w:val="00BD4359"/>
    <w:rsid w:val="00BD4FAA"/>
    <w:rsid w:val="00BD6933"/>
    <w:rsid w:val="00BE06F2"/>
    <w:rsid w:val="00BE11DF"/>
    <w:rsid w:val="00BF0147"/>
    <w:rsid w:val="00BF035C"/>
    <w:rsid w:val="00BF120C"/>
    <w:rsid w:val="00BF1329"/>
    <w:rsid w:val="00BF161E"/>
    <w:rsid w:val="00BF1FEB"/>
    <w:rsid w:val="00BF395C"/>
    <w:rsid w:val="00BF5A02"/>
    <w:rsid w:val="00C01A53"/>
    <w:rsid w:val="00C03180"/>
    <w:rsid w:val="00C03303"/>
    <w:rsid w:val="00C11137"/>
    <w:rsid w:val="00C13A21"/>
    <w:rsid w:val="00C157A2"/>
    <w:rsid w:val="00C160F9"/>
    <w:rsid w:val="00C16E02"/>
    <w:rsid w:val="00C170A6"/>
    <w:rsid w:val="00C2293B"/>
    <w:rsid w:val="00C25EDB"/>
    <w:rsid w:val="00C277C8"/>
    <w:rsid w:val="00C30335"/>
    <w:rsid w:val="00C30F8D"/>
    <w:rsid w:val="00C31BC1"/>
    <w:rsid w:val="00C3699A"/>
    <w:rsid w:val="00C374E7"/>
    <w:rsid w:val="00C42090"/>
    <w:rsid w:val="00C42A5D"/>
    <w:rsid w:val="00C44AED"/>
    <w:rsid w:val="00C45E6C"/>
    <w:rsid w:val="00C51052"/>
    <w:rsid w:val="00C52566"/>
    <w:rsid w:val="00C532DB"/>
    <w:rsid w:val="00C56F53"/>
    <w:rsid w:val="00C60E5F"/>
    <w:rsid w:val="00C65CEC"/>
    <w:rsid w:val="00C669F7"/>
    <w:rsid w:val="00C7039E"/>
    <w:rsid w:val="00C73952"/>
    <w:rsid w:val="00C760C8"/>
    <w:rsid w:val="00C762A6"/>
    <w:rsid w:val="00C767D9"/>
    <w:rsid w:val="00C81A74"/>
    <w:rsid w:val="00C81B50"/>
    <w:rsid w:val="00C8302F"/>
    <w:rsid w:val="00C8316C"/>
    <w:rsid w:val="00C83624"/>
    <w:rsid w:val="00C83B23"/>
    <w:rsid w:val="00C84AA3"/>
    <w:rsid w:val="00C84C3D"/>
    <w:rsid w:val="00C8530D"/>
    <w:rsid w:val="00C85B6F"/>
    <w:rsid w:val="00C86478"/>
    <w:rsid w:val="00C879C9"/>
    <w:rsid w:val="00C87D31"/>
    <w:rsid w:val="00C90A1C"/>
    <w:rsid w:val="00C9125F"/>
    <w:rsid w:val="00C93E80"/>
    <w:rsid w:val="00C94458"/>
    <w:rsid w:val="00C96C46"/>
    <w:rsid w:val="00CA13A4"/>
    <w:rsid w:val="00CA180F"/>
    <w:rsid w:val="00CA4C8B"/>
    <w:rsid w:val="00CA6CCF"/>
    <w:rsid w:val="00CB4B1C"/>
    <w:rsid w:val="00CB6815"/>
    <w:rsid w:val="00CC01A3"/>
    <w:rsid w:val="00CC0267"/>
    <w:rsid w:val="00CC0CD4"/>
    <w:rsid w:val="00CC4542"/>
    <w:rsid w:val="00CC58A7"/>
    <w:rsid w:val="00CC6A27"/>
    <w:rsid w:val="00CC72BA"/>
    <w:rsid w:val="00CC7756"/>
    <w:rsid w:val="00CD17DC"/>
    <w:rsid w:val="00CD1F03"/>
    <w:rsid w:val="00CD2169"/>
    <w:rsid w:val="00CD2307"/>
    <w:rsid w:val="00CD2629"/>
    <w:rsid w:val="00CD6ED3"/>
    <w:rsid w:val="00CD75D7"/>
    <w:rsid w:val="00CE1819"/>
    <w:rsid w:val="00CE3D93"/>
    <w:rsid w:val="00CE55C0"/>
    <w:rsid w:val="00CF1357"/>
    <w:rsid w:val="00CF1B30"/>
    <w:rsid w:val="00CF7646"/>
    <w:rsid w:val="00D039F3"/>
    <w:rsid w:val="00D045E7"/>
    <w:rsid w:val="00D0705A"/>
    <w:rsid w:val="00D07226"/>
    <w:rsid w:val="00D0725B"/>
    <w:rsid w:val="00D07357"/>
    <w:rsid w:val="00D10558"/>
    <w:rsid w:val="00D10F7E"/>
    <w:rsid w:val="00D1130D"/>
    <w:rsid w:val="00D12916"/>
    <w:rsid w:val="00D139A3"/>
    <w:rsid w:val="00D14793"/>
    <w:rsid w:val="00D20278"/>
    <w:rsid w:val="00D22B29"/>
    <w:rsid w:val="00D2322B"/>
    <w:rsid w:val="00D26DF3"/>
    <w:rsid w:val="00D273D6"/>
    <w:rsid w:val="00D27862"/>
    <w:rsid w:val="00D32A66"/>
    <w:rsid w:val="00D3772A"/>
    <w:rsid w:val="00D40188"/>
    <w:rsid w:val="00D41AE1"/>
    <w:rsid w:val="00D41F4A"/>
    <w:rsid w:val="00D4329C"/>
    <w:rsid w:val="00D47259"/>
    <w:rsid w:val="00D47FE8"/>
    <w:rsid w:val="00D51EE2"/>
    <w:rsid w:val="00D5360F"/>
    <w:rsid w:val="00D54ECF"/>
    <w:rsid w:val="00D5524C"/>
    <w:rsid w:val="00D605D8"/>
    <w:rsid w:val="00D60F12"/>
    <w:rsid w:val="00D64BD1"/>
    <w:rsid w:val="00D65FEF"/>
    <w:rsid w:val="00D700EB"/>
    <w:rsid w:val="00D713C8"/>
    <w:rsid w:val="00D71C45"/>
    <w:rsid w:val="00D72F65"/>
    <w:rsid w:val="00D731C1"/>
    <w:rsid w:val="00D73D65"/>
    <w:rsid w:val="00D74E89"/>
    <w:rsid w:val="00D82983"/>
    <w:rsid w:val="00D82B76"/>
    <w:rsid w:val="00D83700"/>
    <w:rsid w:val="00D83853"/>
    <w:rsid w:val="00D8662A"/>
    <w:rsid w:val="00D8663B"/>
    <w:rsid w:val="00D86E8F"/>
    <w:rsid w:val="00D9037B"/>
    <w:rsid w:val="00D91043"/>
    <w:rsid w:val="00D93270"/>
    <w:rsid w:val="00DA2D46"/>
    <w:rsid w:val="00DA5BF1"/>
    <w:rsid w:val="00DA72CC"/>
    <w:rsid w:val="00DB05A1"/>
    <w:rsid w:val="00DB0BBC"/>
    <w:rsid w:val="00DB1072"/>
    <w:rsid w:val="00DB4E64"/>
    <w:rsid w:val="00DB759C"/>
    <w:rsid w:val="00DC18F6"/>
    <w:rsid w:val="00DC3A47"/>
    <w:rsid w:val="00DC54F2"/>
    <w:rsid w:val="00DC7450"/>
    <w:rsid w:val="00DC77D4"/>
    <w:rsid w:val="00DD2753"/>
    <w:rsid w:val="00DE016A"/>
    <w:rsid w:val="00DE18D9"/>
    <w:rsid w:val="00DE237F"/>
    <w:rsid w:val="00DE4998"/>
    <w:rsid w:val="00DE55CE"/>
    <w:rsid w:val="00DE6428"/>
    <w:rsid w:val="00DE7937"/>
    <w:rsid w:val="00DF1B53"/>
    <w:rsid w:val="00DF210B"/>
    <w:rsid w:val="00DF37AA"/>
    <w:rsid w:val="00DF7EB6"/>
    <w:rsid w:val="00E00419"/>
    <w:rsid w:val="00E018DE"/>
    <w:rsid w:val="00E04E48"/>
    <w:rsid w:val="00E0711A"/>
    <w:rsid w:val="00E07FE7"/>
    <w:rsid w:val="00E159C9"/>
    <w:rsid w:val="00E15C02"/>
    <w:rsid w:val="00E16C53"/>
    <w:rsid w:val="00E20082"/>
    <w:rsid w:val="00E23745"/>
    <w:rsid w:val="00E24846"/>
    <w:rsid w:val="00E25B81"/>
    <w:rsid w:val="00E268E0"/>
    <w:rsid w:val="00E30A2E"/>
    <w:rsid w:val="00E33195"/>
    <w:rsid w:val="00E34E3D"/>
    <w:rsid w:val="00E35CC1"/>
    <w:rsid w:val="00E36453"/>
    <w:rsid w:val="00E42865"/>
    <w:rsid w:val="00E46435"/>
    <w:rsid w:val="00E514BC"/>
    <w:rsid w:val="00E51F04"/>
    <w:rsid w:val="00E5308B"/>
    <w:rsid w:val="00E56299"/>
    <w:rsid w:val="00E60849"/>
    <w:rsid w:val="00E63B39"/>
    <w:rsid w:val="00E64537"/>
    <w:rsid w:val="00E72B9A"/>
    <w:rsid w:val="00E76FA7"/>
    <w:rsid w:val="00E7797F"/>
    <w:rsid w:val="00E80AE6"/>
    <w:rsid w:val="00E82409"/>
    <w:rsid w:val="00E83F94"/>
    <w:rsid w:val="00E840FD"/>
    <w:rsid w:val="00E84E3D"/>
    <w:rsid w:val="00E91254"/>
    <w:rsid w:val="00E92DBE"/>
    <w:rsid w:val="00EA0D22"/>
    <w:rsid w:val="00EA16F3"/>
    <w:rsid w:val="00EA4E9F"/>
    <w:rsid w:val="00EA5D3F"/>
    <w:rsid w:val="00EB1C59"/>
    <w:rsid w:val="00EB50DE"/>
    <w:rsid w:val="00EB5210"/>
    <w:rsid w:val="00EB6E04"/>
    <w:rsid w:val="00EB76A1"/>
    <w:rsid w:val="00EC542B"/>
    <w:rsid w:val="00ED17AE"/>
    <w:rsid w:val="00ED1823"/>
    <w:rsid w:val="00ED4CF0"/>
    <w:rsid w:val="00EE1CB2"/>
    <w:rsid w:val="00EE2467"/>
    <w:rsid w:val="00EE3C79"/>
    <w:rsid w:val="00EE4B60"/>
    <w:rsid w:val="00EF0061"/>
    <w:rsid w:val="00EF139B"/>
    <w:rsid w:val="00F00E60"/>
    <w:rsid w:val="00F01D62"/>
    <w:rsid w:val="00F04BE9"/>
    <w:rsid w:val="00F07220"/>
    <w:rsid w:val="00F07787"/>
    <w:rsid w:val="00F11BF9"/>
    <w:rsid w:val="00F16E8D"/>
    <w:rsid w:val="00F205B1"/>
    <w:rsid w:val="00F20606"/>
    <w:rsid w:val="00F248F4"/>
    <w:rsid w:val="00F26302"/>
    <w:rsid w:val="00F26C08"/>
    <w:rsid w:val="00F31F61"/>
    <w:rsid w:val="00F352E9"/>
    <w:rsid w:val="00F36FA2"/>
    <w:rsid w:val="00F37E4E"/>
    <w:rsid w:val="00F413B8"/>
    <w:rsid w:val="00F41D3D"/>
    <w:rsid w:val="00F4282F"/>
    <w:rsid w:val="00F474E0"/>
    <w:rsid w:val="00F47AE4"/>
    <w:rsid w:val="00F516A5"/>
    <w:rsid w:val="00F5713F"/>
    <w:rsid w:val="00F60BF0"/>
    <w:rsid w:val="00F61FA2"/>
    <w:rsid w:val="00F678FD"/>
    <w:rsid w:val="00F7192F"/>
    <w:rsid w:val="00F724C0"/>
    <w:rsid w:val="00F740B5"/>
    <w:rsid w:val="00F7442C"/>
    <w:rsid w:val="00F75056"/>
    <w:rsid w:val="00F756E9"/>
    <w:rsid w:val="00F767DB"/>
    <w:rsid w:val="00F80833"/>
    <w:rsid w:val="00F85271"/>
    <w:rsid w:val="00F86BD1"/>
    <w:rsid w:val="00F87E63"/>
    <w:rsid w:val="00F91F59"/>
    <w:rsid w:val="00F92EF4"/>
    <w:rsid w:val="00F93963"/>
    <w:rsid w:val="00F95277"/>
    <w:rsid w:val="00F95F58"/>
    <w:rsid w:val="00FA05A1"/>
    <w:rsid w:val="00FA1717"/>
    <w:rsid w:val="00FA5E1E"/>
    <w:rsid w:val="00FB0B9B"/>
    <w:rsid w:val="00FB146D"/>
    <w:rsid w:val="00FB1ACA"/>
    <w:rsid w:val="00FB2EAA"/>
    <w:rsid w:val="00FB3297"/>
    <w:rsid w:val="00FB61DE"/>
    <w:rsid w:val="00FB7CB7"/>
    <w:rsid w:val="00FC2614"/>
    <w:rsid w:val="00FC30CB"/>
    <w:rsid w:val="00FC3A45"/>
    <w:rsid w:val="00FC678E"/>
    <w:rsid w:val="00FC7E01"/>
    <w:rsid w:val="00FD2687"/>
    <w:rsid w:val="00FD313D"/>
    <w:rsid w:val="00FD5C0C"/>
    <w:rsid w:val="00FD7A24"/>
    <w:rsid w:val="00FE0A6B"/>
    <w:rsid w:val="00FE2744"/>
    <w:rsid w:val="00FE3B14"/>
    <w:rsid w:val="00FE622A"/>
    <w:rsid w:val="00FF0426"/>
    <w:rsid w:val="00FF204D"/>
    <w:rsid w:val="00FF2ECF"/>
    <w:rsid w:val="00FF49BF"/>
    <w:rsid w:val="00FF5BD8"/>
    <w:rsid w:val="00FF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815491100">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9542">
      <w:bodyDiv w:val="1"/>
      <w:marLeft w:val="0"/>
      <w:marRight w:val="0"/>
      <w:marTop w:val="0"/>
      <w:marBottom w:val="0"/>
      <w:divBdr>
        <w:top w:val="none" w:sz="0" w:space="0" w:color="auto"/>
        <w:left w:val="none" w:sz="0" w:space="0" w:color="auto"/>
        <w:bottom w:val="none" w:sz="0" w:space="0" w:color="auto"/>
        <w:right w:val="none" w:sz="0" w:space="0" w:color="auto"/>
      </w:divBdr>
    </w:div>
    <w:div w:id="1370836396">
      <w:bodyDiv w:val="1"/>
      <w:marLeft w:val="0"/>
      <w:marRight w:val="0"/>
      <w:marTop w:val="0"/>
      <w:marBottom w:val="0"/>
      <w:divBdr>
        <w:top w:val="none" w:sz="0" w:space="0" w:color="auto"/>
        <w:left w:val="none" w:sz="0" w:space="0" w:color="auto"/>
        <w:bottom w:val="none" w:sz="0" w:space="0" w:color="auto"/>
        <w:right w:val="none" w:sz="0" w:space="0" w:color="auto"/>
      </w:divBdr>
    </w:div>
    <w:div w:id="1666667646">
      <w:bodyDiv w:val="1"/>
      <w:marLeft w:val="0"/>
      <w:marRight w:val="0"/>
      <w:marTop w:val="0"/>
      <w:marBottom w:val="0"/>
      <w:divBdr>
        <w:top w:val="none" w:sz="0" w:space="0" w:color="auto"/>
        <w:left w:val="none" w:sz="0" w:space="0" w:color="auto"/>
        <w:bottom w:val="none" w:sz="0" w:space="0" w:color="auto"/>
        <w:right w:val="none" w:sz="0" w:space="0" w:color="auto"/>
      </w:divBdr>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customXml/itemProps2.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4.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142fd3e-f1d5-4fb2-ada5-cddb12ff8572}" enabled="1" method="Standard" siteId="{47e1c9f1-1792-4cd6-aa89-e3278c494ee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Carolyn Wasem</cp:lastModifiedBy>
  <cp:revision>2</cp:revision>
  <cp:lastPrinted>2023-04-07T16:28:00Z</cp:lastPrinted>
  <dcterms:created xsi:type="dcterms:W3CDTF">2024-10-21T18:22:00Z</dcterms:created>
  <dcterms:modified xsi:type="dcterms:W3CDTF">2024-10-21T18:22:00Z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